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19"/>
        <w:gridCol w:w="198"/>
        <w:gridCol w:w="2268"/>
        <w:gridCol w:w="1134"/>
        <w:gridCol w:w="993"/>
        <w:gridCol w:w="1984"/>
        <w:gridCol w:w="142"/>
        <w:gridCol w:w="1786"/>
      </w:tblGrid>
      <w:tr w:rsidR="005E38CB" w:rsidRPr="005E5DBC" w14:paraId="11DDA626" w14:textId="77777777" w:rsidTr="00F13CDD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22" w14:textId="77777777" w:rsidR="005E38CB" w:rsidRPr="0059529E" w:rsidRDefault="005E38CB" w:rsidP="00342313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bookmarkStart w:id="0" w:name="_GoBack"/>
            <w:bookmarkEnd w:id="0"/>
            <w:r w:rsidRPr="0059529E">
              <w:rPr>
                <w:rFonts w:cs="Arial"/>
                <w:lang w:eastAsia="nb-NO"/>
              </w:rPr>
              <w:t>J01M A02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DA623" w14:textId="77777777" w:rsidR="005E38CB" w:rsidRPr="0059529E" w:rsidRDefault="005E38CB" w:rsidP="00342313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9529E">
              <w:rPr>
                <w:rFonts w:cs="Arial"/>
                <w:sz w:val="40"/>
                <w:lang w:eastAsia="nb-NO"/>
              </w:rPr>
              <w:t>CIPROFLOKSACIN</w:t>
            </w:r>
          </w:p>
          <w:p w14:paraId="11DDA624" w14:textId="7EF8D97E" w:rsidR="005E38CB" w:rsidRPr="000D2F18" w:rsidRDefault="00B66B2C" w:rsidP="00342313">
            <w:pPr>
              <w:pStyle w:val="Overskrift2"/>
              <w:jc w:val="center"/>
              <w:rPr>
                <w:rFonts w:cs="Arial"/>
                <w:b w:val="0"/>
                <w:sz w:val="20"/>
                <w:lang w:val="en-US" w:eastAsia="nb-NO"/>
              </w:rPr>
            </w:pPr>
            <w:r w:rsidRPr="0059529E">
              <w:rPr>
                <w:rFonts w:cs="Arial"/>
                <w:sz w:val="28"/>
                <w:lang w:eastAsia="nb-NO"/>
              </w:rPr>
              <w:t>Ciprofloxacin</w:t>
            </w:r>
            <w:r w:rsidR="00EF788B">
              <w:rPr>
                <w:rFonts w:cs="Arial"/>
                <w:sz w:val="28"/>
                <w:lang w:eastAsia="nb-NO"/>
              </w:rPr>
              <w:t xml:space="preserve"> </w:t>
            </w:r>
            <w:r w:rsidR="00EF788B" w:rsidRPr="00C26D52">
              <w:rPr>
                <w:rFonts w:cs="Arial"/>
                <w:sz w:val="20"/>
                <w:lang w:eastAsia="nb-NO"/>
              </w:rPr>
              <w:t>(</w:t>
            </w:r>
            <w:proofErr w:type="spellStart"/>
            <w:r w:rsidR="00443611" w:rsidRPr="00A701A0">
              <w:rPr>
                <w:rFonts w:cs="Arial"/>
                <w:sz w:val="20"/>
                <w:lang w:eastAsia="nb-NO"/>
              </w:rPr>
              <w:t>Nav</w:t>
            </w:r>
            <w:r w:rsidR="00A701A0" w:rsidRPr="00A701A0">
              <w:rPr>
                <w:rFonts w:cs="Arial"/>
                <w:sz w:val="20"/>
                <w:lang w:eastAsia="nb-NO"/>
              </w:rPr>
              <w:t>a</w:t>
            </w:r>
            <w:r w:rsidR="00443611" w:rsidRPr="00A701A0">
              <w:rPr>
                <w:rFonts w:cs="Arial"/>
                <w:sz w:val="20"/>
                <w:lang w:eastAsia="nb-NO"/>
              </w:rPr>
              <w:t>medic</w:t>
            </w:r>
            <w:proofErr w:type="spellEnd"/>
            <w:r w:rsidR="00EF788B" w:rsidRPr="00A701A0">
              <w:rPr>
                <w:rFonts w:cs="Arial"/>
                <w:sz w:val="20"/>
                <w:lang w:eastAsia="nb-NO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DDA625" w14:textId="0FBDF1CB" w:rsidR="005E38CB" w:rsidRPr="000D2F18" w:rsidRDefault="005E38CB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</w:p>
        </w:tc>
      </w:tr>
      <w:tr w:rsidR="005E38CB" w:rsidRPr="006B649B" w14:paraId="11DDA62D" w14:textId="77777777" w:rsidTr="00F13CDD">
        <w:trPr>
          <w:trHeight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DDA627" w14:textId="77777777" w:rsidR="005E38CB" w:rsidRPr="0059529E" w:rsidRDefault="005E38CB" w:rsidP="00FD6272">
            <w:pPr>
              <w:pStyle w:val="Overskrift1"/>
              <w:rPr>
                <w:rFonts w:cs="Arial"/>
                <w:lang w:val="nb-NO" w:eastAsia="nb-NO"/>
              </w:rPr>
            </w:pPr>
            <w:r w:rsidRPr="0059529E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8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9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A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B" w14:textId="77777777" w:rsidR="005E38CB" w:rsidRPr="0059529E" w:rsidRDefault="005E38CB" w:rsidP="00FD6272">
            <w:pPr>
              <w:pStyle w:val="Overskrift1"/>
              <w:rPr>
                <w:rFonts w:cs="Arial"/>
                <w:lang w:val="nb-NO" w:eastAsia="nb-NO"/>
              </w:rPr>
            </w:pPr>
            <w:r w:rsidRPr="0059529E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C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E38CB" w:rsidRPr="006B649B" w14:paraId="11DDA668" w14:textId="77777777" w:rsidTr="00D11200">
        <w:trPr>
          <w:trHeight w:hRule="exact" w:val="334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2E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2F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2 mg/ml</w:t>
            </w:r>
          </w:p>
          <w:p w14:paraId="11DDA630" w14:textId="77777777" w:rsidR="005E38CB" w:rsidRPr="006B649B" w:rsidRDefault="00A85E18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i</w:t>
            </w:r>
            <w:r w:rsidR="00FD6272">
              <w:rPr>
                <w:rFonts w:ascii="Arial" w:hAnsi="Arial" w:cs="Arial"/>
                <w:sz w:val="20"/>
                <w:lang w:val="da-DK"/>
              </w:rPr>
              <w:t>nf. v</w:t>
            </w:r>
            <w:r w:rsidR="005E38CB" w:rsidRPr="006B649B">
              <w:rPr>
                <w:rFonts w:ascii="Arial" w:hAnsi="Arial" w:cs="Arial"/>
                <w:sz w:val="20"/>
                <w:lang w:val="da-DK"/>
              </w:rPr>
              <w:t>æske</w:t>
            </w:r>
            <w:r w:rsidR="00FD6272">
              <w:rPr>
                <w:rFonts w:ascii="Arial" w:hAnsi="Arial" w:cs="Arial"/>
                <w:sz w:val="20"/>
                <w:lang w:val="da-DK"/>
              </w:rPr>
              <w:t>,</w:t>
            </w:r>
          </w:p>
          <w:p w14:paraId="11DDA631" w14:textId="30B243D5" w:rsidR="005E38CB" w:rsidRPr="006B649B" w:rsidRDefault="00DC724F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inf</w:t>
            </w:r>
            <w:r w:rsidR="00FD6272">
              <w:rPr>
                <w:rFonts w:ascii="Arial" w:hAnsi="Arial" w:cs="Arial"/>
                <w:sz w:val="20"/>
                <w:lang w:val="da-DK"/>
              </w:rPr>
              <w:t>.</w:t>
            </w:r>
            <w:r w:rsidR="005E38CB" w:rsidRPr="00AF053D">
              <w:rPr>
                <w:rFonts w:ascii="Arial" w:hAnsi="Arial" w:cs="Arial"/>
                <w:sz w:val="20"/>
                <w:lang w:val="da-DK"/>
              </w:rPr>
              <w:t>bag</w:t>
            </w:r>
            <w:r w:rsidR="004862D5" w:rsidRPr="00AF053D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4862D5" w:rsidRPr="00314CAA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11DDA632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33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11DDA634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5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6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7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8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9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A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B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C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D" w14:textId="77777777" w:rsidR="00E95841" w:rsidRDefault="00E95841">
            <w:pPr>
              <w:rPr>
                <w:rFonts w:ascii="Arial" w:hAnsi="Arial" w:cs="Arial"/>
                <w:sz w:val="20"/>
              </w:rPr>
            </w:pPr>
          </w:p>
          <w:p w14:paraId="11DDA63E" w14:textId="77777777" w:rsidR="006C00E2" w:rsidRDefault="006C00E2">
            <w:pPr>
              <w:rPr>
                <w:rFonts w:ascii="Arial" w:hAnsi="Arial" w:cs="Arial"/>
                <w:sz w:val="20"/>
              </w:rPr>
            </w:pPr>
          </w:p>
          <w:p w14:paraId="11DDA63F" w14:textId="77777777" w:rsidR="006C00E2" w:rsidRDefault="006C00E2">
            <w:pPr>
              <w:rPr>
                <w:rFonts w:ascii="Arial" w:hAnsi="Arial" w:cs="Arial"/>
                <w:sz w:val="20"/>
              </w:rPr>
            </w:pPr>
          </w:p>
          <w:p w14:paraId="11DDA640" w14:textId="77777777" w:rsidR="006C00E2" w:rsidRPr="006B649B" w:rsidRDefault="006C00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41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42" w14:textId="2BEC4799" w:rsidR="005E38CB" w:rsidRDefault="00FD6272">
            <w:pPr>
              <w:pStyle w:val="Brdtekst2"/>
              <w:rPr>
                <w:color w:val="7030A0"/>
              </w:rPr>
            </w:pPr>
            <w:r w:rsidRPr="002404B1">
              <w:rPr>
                <w:color w:val="auto"/>
              </w:rPr>
              <w:t>Gis</w:t>
            </w:r>
            <w:r w:rsidR="00DC724F" w:rsidRPr="002404B1">
              <w:rPr>
                <w:color w:val="auto"/>
              </w:rPr>
              <w:t xml:space="preserve"> </w:t>
            </w:r>
            <w:r w:rsidR="00DC724F" w:rsidRPr="00C26D52">
              <w:rPr>
                <w:color w:val="auto"/>
              </w:rPr>
              <w:t>ufortynnet</w:t>
            </w:r>
            <w:r w:rsidR="00C26D52" w:rsidRPr="00C26D52">
              <w:rPr>
                <w:color w:val="auto"/>
                <w:vertAlign w:val="superscript"/>
              </w:rPr>
              <w:t>2</w:t>
            </w:r>
            <w:r w:rsidR="005E38CB" w:rsidRPr="00CD40EF">
              <w:rPr>
                <w:color w:val="5B9BD5" w:themeColor="accent1"/>
              </w:rPr>
              <w:t xml:space="preserve"> </w:t>
            </w:r>
          </w:p>
          <w:p w14:paraId="11DDA643" w14:textId="77777777" w:rsidR="00D74532" w:rsidRDefault="00D74532">
            <w:pPr>
              <w:pStyle w:val="Brdtekst2"/>
              <w:rPr>
                <w:color w:val="7030A0"/>
              </w:rPr>
            </w:pPr>
          </w:p>
          <w:p w14:paraId="11DDA644" w14:textId="1B030546" w:rsidR="00D74532" w:rsidRPr="005C19FE" w:rsidRDefault="00D74532">
            <w:pPr>
              <w:pStyle w:val="Brdtekst2"/>
              <w:rPr>
                <w:color w:val="auto"/>
              </w:rPr>
            </w:pPr>
            <w:r w:rsidRPr="005C19FE">
              <w:rPr>
                <w:color w:val="auto"/>
              </w:rPr>
              <w:t>Kan</w:t>
            </w:r>
            <w:r w:rsidR="00C26D52" w:rsidRPr="005C19FE">
              <w:rPr>
                <w:color w:val="auto"/>
              </w:rPr>
              <w:t xml:space="preserve"> også </w:t>
            </w:r>
            <w:r w:rsidRPr="005C19FE">
              <w:rPr>
                <w:color w:val="auto"/>
              </w:rPr>
              <w:t xml:space="preserve">fortynnes </w:t>
            </w:r>
            <w:r w:rsidRPr="00AF053D">
              <w:rPr>
                <w:color w:val="auto"/>
              </w:rPr>
              <w:t>videre</w:t>
            </w:r>
            <w:r w:rsidR="00CD40EF" w:rsidRPr="00AF053D">
              <w:rPr>
                <w:color w:val="auto"/>
                <w:vertAlign w:val="superscript"/>
              </w:rPr>
              <w:t>2</w:t>
            </w:r>
            <w:r w:rsidR="00C54EEE" w:rsidRPr="00AF053D">
              <w:rPr>
                <w:color w:val="auto"/>
                <w:vertAlign w:val="superscript"/>
              </w:rPr>
              <w:t>,</w:t>
            </w:r>
            <w:r w:rsidR="00AF053D">
              <w:rPr>
                <w:color w:val="auto"/>
                <w:vertAlign w:val="superscript"/>
              </w:rPr>
              <w:t>3</w:t>
            </w:r>
          </w:p>
          <w:p w14:paraId="11DDA645" w14:textId="77777777" w:rsidR="00802A01" w:rsidRDefault="00802A01">
            <w:pPr>
              <w:pStyle w:val="Brdtekst2"/>
            </w:pPr>
          </w:p>
          <w:p w14:paraId="11DDA646" w14:textId="10BC9DA4" w:rsidR="00802A01" w:rsidRPr="005C19FE" w:rsidRDefault="00802A01">
            <w:pPr>
              <w:pStyle w:val="Brdtekst2"/>
              <w:rPr>
                <w:color w:val="auto"/>
                <w:u w:val="single"/>
              </w:rPr>
            </w:pPr>
            <w:r w:rsidRPr="005C19FE">
              <w:rPr>
                <w:color w:val="auto"/>
                <w:u w:val="single"/>
              </w:rPr>
              <w:t>Fortynningsvæske</w:t>
            </w:r>
            <w:r w:rsidRPr="005C19FE">
              <w:rPr>
                <w:color w:val="auto"/>
                <w:u w:val="single"/>
                <w:vertAlign w:val="superscript"/>
              </w:rPr>
              <w:t>3</w:t>
            </w:r>
            <w:r w:rsidRPr="005C19FE">
              <w:rPr>
                <w:color w:val="auto"/>
                <w:u w:val="single"/>
              </w:rPr>
              <w:t>:</w:t>
            </w:r>
          </w:p>
          <w:p w14:paraId="11DDA647" w14:textId="32F14A6A" w:rsidR="00802A01" w:rsidRPr="005C19FE" w:rsidRDefault="00802A01">
            <w:pPr>
              <w:pStyle w:val="Brdtekst2"/>
              <w:rPr>
                <w:color w:val="auto"/>
              </w:rPr>
            </w:pPr>
            <w:r w:rsidRPr="005C19FE">
              <w:rPr>
                <w:color w:val="auto"/>
              </w:rPr>
              <w:t>NaCl 9 mg/ml eller glukose 50 mg/ml</w:t>
            </w:r>
          </w:p>
          <w:p w14:paraId="11DDA648" w14:textId="77777777" w:rsidR="00D74532" w:rsidRDefault="00D74532">
            <w:pPr>
              <w:pStyle w:val="Brdtekst2"/>
              <w:rPr>
                <w:color w:val="auto"/>
              </w:rPr>
            </w:pPr>
          </w:p>
          <w:p w14:paraId="11DDA649" w14:textId="6B47D1F9" w:rsidR="00C26D52" w:rsidRPr="005C19FE" w:rsidRDefault="00C26D52">
            <w:pPr>
              <w:pStyle w:val="Brdtekst2"/>
              <w:rPr>
                <w:color w:val="auto"/>
                <w:u w:val="single"/>
              </w:rPr>
            </w:pPr>
            <w:r w:rsidRPr="00C26D52">
              <w:rPr>
                <w:color w:val="auto"/>
                <w:u w:val="single"/>
              </w:rPr>
              <w:t>Anbefalt</w:t>
            </w:r>
            <w:r>
              <w:rPr>
                <w:color w:val="auto"/>
                <w:u w:val="single"/>
              </w:rPr>
              <w:t xml:space="preserve"> konsentrasjon v/</w:t>
            </w:r>
            <w:r w:rsidRPr="00C26D52">
              <w:rPr>
                <w:color w:val="auto"/>
                <w:u w:val="single"/>
              </w:rPr>
              <w:t xml:space="preserve"> </w:t>
            </w:r>
            <w:r w:rsidRPr="005C19FE">
              <w:rPr>
                <w:color w:val="auto"/>
                <w:u w:val="single"/>
              </w:rPr>
              <w:t>videre fortynning</w:t>
            </w:r>
            <w:r w:rsidR="00802A01" w:rsidRPr="005C19FE">
              <w:rPr>
                <w:color w:val="auto"/>
                <w:u w:val="single"/>
                <w:vertAlign w:val="superscript"/>
              </w:rPr>
              <w:t>69,71</w:t>
            </w:r>
            <w:r w:rsidRPr="005C19FE">
              <w:rPr>
                <w:color w:val="auto"/>
                <w:u w:val="single"/>
              </w:rPr>
              <w:t>:</w:t>
            </w:r>
          </w:p>
          <w:p w14:paraId="11DDA64A" w14:textId="77777777" w:rsidR="00D74532" w:rsidRPr="00D74532" w:rsidRDefault="00D74532">
            <w:pPr>
              <w:pStyle w:val="Brdtekst2"/>
              <w:rPr>
                <w:color w:val="auto"/>
                <w:vertAlign w:val="superscript"/>
              </w:rPr>
            </w:pPr>
            <w:r w:rsidRPr="005C19FE">
              <w:rPr>
                <w:b/>
                <w:color w:val="auto"/>
              </w:rPr>
              <w:t>0,5</w:t>
            </w:r>
            <w:r w:rsidR="00802A01" w:rsidRPr="005C19FE">
              <w:rPr>
                <w:b/>
                <w:color w:val="auto"/>
              </w:rPr>
              <w:t xml:space="preserve"> </w:t>
            </w:r>
            <w:r w:rsidRPr="005C19FE">
              <w:rPr>
                <w:b/>
                <w:color w:val="auto"/>
              </w:rPr>
              <w:t>-</w:t>
            </w:r>
            <w:r w:rsidR="00802A01" w:rsidRPr="005C19FE">
              <w:rPr>
                <w:b/>
                <w:color w:val="auto"/>
              </w:rPr>
              <w:t xml:space="preserve"> </w:t>
            </w:r>
            <w:r w:rsidRPr="005C19FE">
              <w:rPr>
                <w:b/>
                <w:color w:val="auto"/>
              </w:rPr>
              <w:t>2 mg/ml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4B" w14:textId="77777777" w:rsidR="005E38CB" w:rsidRPr="006B649B" w:rsidRDefault="005E38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1DDA64C" w14:textId="77777777" w:rsidR="009463F4" w:rsidRPr="00B50DFA" w:rsidRDefault="009463F4" w:rsidP="009463F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0DFA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5C19FE" w:rsidRPr="002C302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1DDA64D" w14:textId="77777777" w:rsidR="005E38CB" w:rsidRPr="0059529E" w:rsidRDefault="006C00E2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>
              <w:rPr>
                <w:rFonts w:cs="Arial"/>
                <w:szCs w:val="20"/>
                <w:lang w:val="nb-NO" w:eastAsia="nb-NO"/>
              </w:rPr>
              <w:t xml:space="preserve">Over </w:t>
            </w:r>
            <w:r w:rsidR="005E38CB" w:rsidRPr="0059529E">
              <w:rPr>
                <w:rFonts w:cs="Arial"/>
                <w:szCs w:val="20"/>
                <w:lang w:val="nb-NO" w:eastAsia="nb-NO"/>
              </w:rPr>
              <w:t>60 min</w:t>
            </w:r>
            <w:r w:rsidR="00DC724F" w:rsidRPr="0059529E">
              <w:rPr>
                <w:rFonts w:cs="Arial"/>
                <w:szCs w:val="20"/>
                <w:lang w:val="nb-NO" w:eastAsia="nb-NO"/>
              </w:rPr>
              <w:t>utte</w:t>
            </w:r>
            <w:r>
              <w:rPr>
                <w:rFonts w:cs="Arial"/>
                <w:szCs w:val="20"/>
                <w:lang w:val="nb-NO" w:eastAsia="nb-NO"/>
              </w:rPr>
              <w:t>r</w:t>
            </w:r>
          </w:p>
          <w:p w14:paraId="11DDA64E" w14:textId="77777777" w:rsidR="005E38CB" w:rsidRPr="0059529E" w:rsidRDefault="005E38CB">
            <w:pPr>
              <w:pStyle w:val="Brdtekst"/>
              <w:rPr>
                <w:rFonts w:cs="Arial"/>
                <w:szCs w:val="20"/>
                <w:lang w:val="nb-NO" w:eastAsia="nb-NO"/>
              </w:rPr>
            </w:pPr>
          </w:p>
          <w:p w14:paraId="1371FCA2" w14:textId="77777777" w:rsidR="0004750B" w:rsidRDefault="004E4ED7" w:rsidP="0004750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053D">
              <w:rPr>
                <w:rFonts w:ascii="Arial" w:hAnsi="Arial" w:cs="Arial"/>
                <w:sz w:val="20"/>
                <w:szCs w:val="20"/>
              </w:rPr>
              <w:t>Gis fortrinnsvis i stor eller sentral vene</w:t>
            </w:r>
            <w:r w:rsidRPr="00AF053D"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736E1439" w14:textId="16F57CAA" w:rsidR="00AF053D" w:rsidRDefault="004E4ED7" w:rsidP="0004750B">
            <w:pPr>
              <w:rPr>
                <w:rFonts w:ascii="Arial" w:hAnsi="Arial" w:cs="Arial"/>
                <w:sz w:val="20"/>
                <w:szCs w:val="20"/>
              </w:rPr>
            </w:pPr>
            <w:r w:rsidRPr="00AF0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7B3ED" w14:textId="728EA85C" w:rsidR="004862D5" w:rsidRPr="00781C53" w:rsidRDefault="00424509" w:rsidP="00AF053D">
            <w:pPr>
              <w:rPr>
                <w:rFonts w:ascii="Arial" w:hAnsi="Arial" w:cs="Arial"/>
                <w:sz w:val="20"/>
              </w:rPr>
            </w:pPr>
            <w:r w:rsidRPr="00FE41E3">
              <w:rPr>
                <w:rFonts w:ascii="Arial" w:hAnsi="Arial" w:cs="Arial"/>
                <w:bCs/>
                <w:sz w:val="20"/>
              </w:rPr>
              <w:t>NB</w:t>
            </w:r>
            <w:r w:rsidR="004862D5" w:rsidRPr="00FE41E3">
              <w:rPr>
                <w:rFonts w:ascii="Arial" w:hAnsi="Arial" w:cs="Arial"/>
                <w:bCs/>
                <w:sz w:val="20"/>
              </w:rPr>
              <w:t>!</w:t>
            </w:r>
            <w:r w:rsidR="004862D5" w:rsidRPr="00781C53">
              <w:rPr>
                <w:rFonts w:ascii="Arial" w:hAnsi="Arial" w:cs="Arial"/>
                <w:sz w:val="20"/>
              </w:rPr>
              <w:t xml:space="preserve"> Utfellings</w:t>
            </w:r>
            <w:r w:rsidRPr="00781C53">
              <w:rPr>
                <w:rFonts w:ascii="Arial" w:hAnsi="Arial" w:cs="Arial"/>
                <w:sz w:val="20"/>
              </w:rPr>
              <w:t>risiko</w:t>
            </w:r>
            <w:r w:rsidR="004862D5" w:rsidRPr="00781C53">
              <w:rPr>
                <w:rFonts w:ascii="Arial" w:hAnsi="Arial" w:cs="Arial"/>
                <w:sz w:val="20"/>
              </w:rPr>
              <w:t>:</w:t>
            </w:r>
          </w:p>
          <w:p w14:paraId="124E36DC" w14:textId="2EC192E5" w:rsidR="004862D5" w:rsidRDefault="004C5607" w:rsidP="004862D5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Bruk </w:t>
            </w:r>
            <w:r w:rsidR="00FE41E3">
              <w:rPr>
                <w:rFonts w:ascii="Arial" w:hAnsi="Arial" w:cs="Arial"/>
                <w:sz w:val="20"/>
              </w:rPr>
              <w:t xml:space="preserve">alltid nye </w:t>
            </w:r>
            <w:r w:rsidRPr="004C5607">
              <w:rPr>
                <w:rFonts w:ascii="Arial" w:hAnsi="Arial" w:cs="Arial"/>
                <w:sz w:val="20"/>
              </w:rPr>
              <w:t>IV-sett</w:t>
            </w:r>
            <w:r w:rsidR="00FE41E3">
              <w:rPr>
                <w:rFonts w:ascii="Arial" w:hAnsi="Arial" w:cs="Arial"/>
                <w:sz w:val="20"/>
              </w:rPr>
              <w:t xml:space="preserve"> (</w:t>
            </w:r>
            <w:r w:rsidR="00EE6564" w:rsidRPr="00FE41E3">
              <w:rPr>
                <w:rFonts w:ascii="Arial" w:hAnsi="Arial" w:cs="Arial"/>
                <w:sz w:val="20"/>
              </w:rPr>
              <w:t>og kraner</w:t>
            </w:r>
            <w:r w:rsidR="00FE41E3" w:rsidRPr="00FE41E3">
              <w:rPr>
                <w:rFonts w:ascii="Arial" w:hAnsi="Arial" w:cs="Arial"/>
                <w:sz w:val="20"/>
              </w:rPr>
              <w:t xml:space="preserve"> hvis mulig</w:t>
            </w:r>
            <w:r w:rsidR="00FE41E3">
              <w:rPr>
                <w:rFonts w:ascii="Arial" w:hAnsi="Arial" w:cs="Arial"/>
                <w:sz w:val="20"/>
              </w:rPr>
              <w:t>), og k</w:t>
            </w:r>
            <w:r w:rsidR="004862D5" w:rsidRPr="00781C53">
              <w:rPr>
                <w:rFonts w:ascii="Arial" w:hAnsi="Arial" w:cs="Arial"/>
                <w:sz w:val="20"/>
              </w:rPr>
              <w:t>ast etter avsluttet infusjon</w:t>
            </w:r>
            <w:r w:rsidR="004862D5" w:rsidRPr="00781C53">
              <w:rPr>
                <w:rFonts w:ascii="Arial" w:hAnsi="Arial" w:cs="Arial"/>
                <w:sz w:val="20"/>
                <w:vertAlign w:val="superscript"/>
              </w:rPr>
              <w:t>74</w:t>
            </w:r>
          </w:p>
          <w:p w14:paraId="39C21A73" w14:textId="77777777" w:rsidR="00FE41E3" w:rsidRPr="00C41354" w:rsidRDefault="00FE41E3" w:rsidP="004862D5">
            <w:pPr>
              <w:rPr>
                <w:rFonts w:ascii="Arial" w:hAnsi="Arial" w:cs="Arial"/>
                <w:sz w:val="6"/>
                <w:szCs w:val="10"/>
              </w:rPr>
            </w:pPr>
          </w:p>
          <w:p w14:paraId="41E119D2" w14:textId="77777777" w:rsidR="004862D5" w:rsidRDefault="004862D5">
            <w:pPr>
              <w:rPr>
                <w:rFonts w:ascii="Arial" w:hAnsi="Arial" w:cs="Arial"/>
                <w:sz w:val="20"/>
              </w:rPr>
            </w:pPr>
          </w:p>
          <w:p w14:paraId="11DDA654" w14:textId="38A70B2B" w:rsidR="00802A01" w:rsidRDefault="00802A01">
            <w:pPr>
              <w:rPr>
                <w:rFonts w:ascii="Arial" w:hAnsi="Arial" w:cs="Arial"/>
                <w:sz w:val="20"/>
              </w:rPr>
            </w:pPr>
          </w:p>
          <w:p w14:paraId="11DDA655" w14:textId="77777777" w:rsidR="00802A01" w:rsidRPr="00802A01" w:rsidRDefault="00802A0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1DDA656" w14:textId="77777777" w:rsidR="00A85E18" w:rsidRDefault="00A85E18">
            <w:pPr>
              <w:rPr>
                <w:rFonts w:ascii="Arial" w:hAnsi="Arial" w:cs="Arial"/>
                <w:sz w:val="20"/>
              </w:rPr>
            </w:pPr>
          </w:p>
          <w:p w14:paraId="11DDA657" w14:textId="77777777" w:rsidR="00C26D52" w:rsidRPr="006B649B" w:rsidRDefault="00C26D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58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59" w14:textId="525B2427" w:rsidR="00EC757F" w:rsidRPr="00404CBB" w:rsidRDefault="00EC757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="007C2075" w:rsidRPr="00781C53">
              <w:rPr>
                <w:rFonts w:ascii="Arial" w:hAnsi="Arial" w:cs="Arial"/>
                <w:sz w:val="20"/>
                <w:u w:val="single"/>
              </w:rPr>
              <w:t>infusjons</w:t>
            </w:r>
            <w:r w:rsidRPr="00781C53">
              <w:rPr>
                <w:rFonts w:ascii="Arial" w:hAnsi="Arial" w:cs="Arial"/>
                <w:sz w:val="20"/>
                <w:u w:val="single"/>
              </w:rPr>
              <w:t>bag</w:t>
            </w:r>
            <w:r w:rsidR="00734E1B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F3788A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404CBB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404C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1DDA65A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  <w:r w:rsidRPr="006B649B">
              <w:rPr>
                <w:rFonts w:ascii="Arial" w:hAnsi="Arial" w:cs="Arial"/>
                <w:sz w:val="20"/>
              </w:rPr>
              <w:t>12 timer i RT</w:t>
            </w:r>
          </w:p>
          <w:p w14:paraId="11DDA65B" w14:textId="77777777" w:rsidR="00404CBB" w:rsidRDefault="00404CBB" w:rsidP="00A83A9C">
            <w:pPr>
              <w:rPr>
                <w:rFonts w:ascii="Arial" w:hAnsi="Arial" w:cs="Arial"/>
                <w:sz w:val="20"/>
              </w:rPr>
            </w:pPr>
          </w:p>
          <w:p w14:paraId="52C3EF85" w14:textId="37696DBD" w:rsidR="00633C34" w:rsidRPr="00781C53" w:rsidRDefault="00633C34" w:rsidP="00A83A9C">
            <w:pPr>
              <w:rPr>
                <w:rFonts w:ascii="Arial" w:hAnsi="Arial" w:cs="Arial"/>
                <w:sz w:val="20"/>
                <w:u w:val="single"/>
              </w:rPr>
            </w:pPr>
            <w:r w:rsidRPr="00781C53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781C5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014E4A" w14:textId="2E1A7D02" w:rsidR="00633C34" w:rsidRPr="00781C53" w:rsidRDefault="00633C34" w:rsidP="00A83A9C">
            <w:pPr>
              <w:rPr>
                <w:rFonts w:ascii="Arial" w:hAnsi="Arial" w:cs="Arial"/>
                <w:sz w:val="20"/>
              </w:rPr>
            </w:pPr>
            <w:r w:rsidRPr="00781C53">
              <w:rPr>
                <w:rFonts w:ascii="Arial" w:hAnsi="Arial" w:cs="Arial"/>
                <w:sz w:val="20"/>
              </w:rPr>
              <w:t>12 timer i RT</w:t>
            </w:r>
          </w:p>
          <w:p w14:paraId="105AE570" w14:textId="77777777" w:rsidR="00633C34" w:rsidRPr="00633C34" w:rsidRDefault="00633C34" w:rsidP="00A83A9C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11DDA65C" w14:textId="22FE7D5A" w:rsidR="00A83A9C" w:rsidRPr="006B649B" w:rsidRDefault="00A83A9C" w:rsidP="00A83A9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Lysbeskyttes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oppbevaring etter anbrudd</w:t>
            </w:r>
            <w:r w:rsidRPr="00E4691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1DDA65D" w14:textId="77777777" w:rsidR="005E38CB" w:rsidRPr="00A83A9C" w:rsidRDefault="005E38CB">
            <w:pPr>
              <w:rPr>
                <w:rFonts w:ascii="Arial" w:hAnsi="Arial" w:cs="Arial"/>
                <w:sz w:val="20"/>
                <w:lang w:val="x-none"/>
              </w:rPr>
            </w:pPr>
          </w:p>
          <w:p w14:paraId="11DDA65E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5F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60" w14:textId="77777777" w:rsidR="005E38CB" w:rsidRPr="006B649B" w:rsidRDefault="005E38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DA661" w14:textId="75C29535" w:rsidR="00A85E18" w:rsidRPr="00D74532" w:rsidRDefault="00340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="00A85E18" w:rsidRPr="006B649B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="00A85E18" w:rsidRPr="006B64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E18" w:rsidRPr="0004750B">
              <w:rPr>
                <w:rFonts w:ascii="Arial" w:hAnsi="Arial" w:cs="Arial"/>
                <w:sz w:val="20"/>
                <w:szCs w:val="20"/>
              </w:rPr>
              <w:t>Tromboflebitt</w:t>
            </w:r>
            <w:r w:rsidR="002E454D" w:rsidRPr="0004750B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C00E2" w:rsidRPr="0004750B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11DDA662" w14:textId="77777777" w:rsidR="00A85E18" w:rsidRPr="0004750B" w:rsidRDefault="00A85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32"/>
              </w:rPr>
            </w:pPr>
          </w:p>
          <w:p w14:paraId="11DDA665" w14:textId="5B073050" w:rsidR="00E95841" w:rsidRPr="00C20D5C" w:rsidRDefault="009427CF" w:rsidP="00E9584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6B649B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B735FF" w:rsidRPr="00C26D52">
              <w:rPr>
                <w:rFonts w:ascii="Arial" w:hAnsi="Arial" w:cs="Arial"/>
                <w:sz w:val="20"/>
                <w:szCs w:val="20"/>
              </w:rPr>
              <w:t>hodepine</w:t>
            </w:r>
            <w:r w:rsidR="00B735FF">
              <w:rPr>
                <w:rFonts w:ascii="Arial" w:hAnsi="Arial" w:cs="Arial"/>
                <w:sz w:val="20"/>
                <w:szCs w:val="20"/>
              </w:rPr>
              <w:t>,</w:t>
            </w:r>
            <w:r w:rsidR="001908FF" w:rsidRPr="00B735F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908FF" w:rsidRPr="00232056">
              <w:rPr>
                <w:rFonts w:ascii="Arial" w:hAnsi="Arial" w:cs="Arial"/>
                <w:sz w:val="20"/>
                <w:szCs w:val="20"/>
              </w:rPr>
              <w:t>svimmelhet,</w:t>
            </w:r>
            <w:r w:rsidR="00B735FF" w:rsidRPr="00232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5FF" w:rsidRPr="00A36816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>muskel-</w:t>
            </w:r>
            <w:r w:rsidR="00775660" w:rsidRPr="003C0541">
              <w:rPr>
                <w:rFonts w:ascii="Arial" w:hAnsi="Arial" w:cs="Arial"/>
                <w:sz w:val="20"/>
                <w:szCs w:val="20"/>
              </w:rPr>
              <w:t>,</w:t>
            </w:r>
            <w:r w:rsidR="00372465" w:rsidRPr="003C0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>skjelett</w:t>
            </w:r>
            <w:r w:rsidR="00775660" w:rsidRPr="003C0541">
              <w:rPr>
                <w:rFonts w:ascii="Arial" w:hAnsi="Arial" w:cs="Arial"/>
                <w:sz w:val="20"/>
                <w:szCs w:val="20"/>
              </w:rPr>
              <w:t>- og ledds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 xml:space="preserve">merter, </w:t>
            </w:r>
            <w:r w:rsidRPr="006B649B">
              <w:rPr>
                <w:rFonts w:ascii="Arial" w:hAnsi="Arial" w:cs="Arial"/>
                <w:sz w:val="20"/>
                <w:szCs w:val="20"/>
              </w:rPr>
              <w:t>kvalme, oppkast</w:t>
            </w:r>
            <w:r w:rsidR="001908FF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3404F9" w:rsidRPr="0012442F">
              <w:rPr>
                <w:rFonts w:ascii="Arial" w:hAnsi="Arial" w:cs="Arial"/>
                <w:sz w:val="20"/>
                <w:szCs w:val="20"/>
              </w:rPr>
              <w:t>diaré</w:t>
            </w:r>
            <w:r w:rsidR="00B83C8B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C20D5C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2F5E84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20D5C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1DDA666" w14:textId="77777777" w:rsidR="00E95841" w:rsidRPr="0004750B" w:rsidRDefault="00E95841" w:rsidP="00E95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32"/>
              </w:rPr>
            </w:pPr>
          </w:p>
          <w:p w14:paraId="11DDA667" w14:textId="4C2EE2BE" w:rsidR="009427CF" w:rsidRPr="006B649B" w:rsidRDefault="00E95841" w:rsidP="006B64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649B">
              <w:rPr>
                <w:rFonts w:ascii="Arial" w:hAnsi="Arial" w:cs="Arial"/>
                <w:sz w:val="20"/>
                <w:szCs w:val="20"/>
              </w:rPr>
              <w:t>Pasiente</w:t>
            </w:r>
            <w:r w:rsidR="006201E0">
              <w:rPr>
                <w:rFonts w:ascii="Arial" w:hAnsi="Arial" w:cs="Arial"/>
                <w:sz w:val="20"/>
                <w:szCs w:val="20"/>
              </w:rPr>
              <w:t>n bør unngå direkte sollys i</w:t>
            </w:r>
            <w:r w:rsidRPr="006B649B">
              <w:rPr>
                <w:rFonts w:ascii="Arial" w:hAnsi="Arial" w:cs="Arial"/>
                <w:sz w:val="20"/>
                <w:szCs w:val="20"/>
              </w:rPr>
              <w:t xml:space="preserve"> behandlin</w:t>
            </w:r>
            <w:r w:rsidR="006B649B">
              <w:rPr>
                <w:rFonts w:ascii="Arial" w:hAnsi="Arial" w:cs="Arial"/>
                <w:sz w:val="20"/>
                <w:szCs w:val="20"/>
              </w:rPr>
              <w:t>g</w:t>
            </w:r>
            <w:r w:rsidR="00EC757F">
              <w:rPr>
                <w:rFonts w:ascii="Arial" w:hAnsi="Arial" w:cs="Arial"/>
                <w:sz w:val="20"/>
                <w:szCs w:val="20"/>
              </w:rPr>
              <w:t>s-perioden</w:t>
            </w:r>
            <w:r w:rsidR="002F5E84" w:rsidRPr="002F5E8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E38CB" w:rsidRPr="006B649B" w14:paraId="11DDA66E" w14:textId="77777777" w:rsidTr="00F13CDD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1DDA669" w14:textId="77777777" w:rsidR="005E38CB" w:rsidRPr="006B649B" w:rsidRDefault="00EC757F" w:rsidP="00EC75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5E38CB" w:rsidRPr="006B649B">
              <w:rPr>
                <w:rFonts w:ascii="Arial" w:hAnsi="Arial" w:cs="Arial"/>
                <w:sz w:val="20"/>
              </w:rPr>
              <w:t xml:space="preserve">: </w:t>
            </w:r>
            <w:r w:rsidR="005E38CB" w:rsidRPr="006B649B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A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B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C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D" w14:textId="77777777" w:rsidR="005E38CB" w:rsidRPr="006B649B" w:rsidRDefault="005E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CB" w:rsidRPr="006B649B" w14:paraId="11DDA674" w14:textId="77777777" w:rsidTr="0012442F">
        <w:trPr>
          <w:trHeight w:hRule="exact" w:val="1077"/>
        </w:trPr>
        <w:tc>
          <w:tcPr>
            <w:tcW w:w="110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0" w14:textId="4CD158C4" w:rsidR="00D74532" w:rsidRPr="0012442F" w:rsidRDefault="005E38CB" w:rsidP="004F3A85">
            <w:pPr>
              <w:rPr>
                <w:rFonts w:ascii="Arial" w:hAnsi="Arial" w:cs="Arial"/>
                <w:color w:val="FF0000"/>
                <w:sz w:val="20"/>
              </w:rPr>
            </w:pPr>
            <w:r w:rsidRPr="006B649B">
              <w:rPr>
                <w:rFonts w:ascii="Arial" w:hAnsi="Arial" w:cs="Arial"/>
                <w:b/>
                <w:sz w:val="20"/>
              </w:rPr>
              <w:t>Tilleggsopplysninger</w:t>
            </w:r>
            <w:r w:rsidRPr="005C19FE">
              <w:rPr>
                <w:rFonts w:ascii="Arial" w:hAnsi="Arial" w:cs="Arial"/>
                <w:b/>
                <w:sz w:val="20"/>
              </w:rPr>
              <w:t>:</w:t>
            </w:r>
            <w:r w:rsidR="00EA5666" w:rsidRPr="005C19FE">
              <w:rPr>
                <w:rFonts w:ascii="Arial" w:hAnsi="Arial" w:cs="Arial"/>
                <w:b/>
                <w:sz w:val="20"/>
              </w:rPr>
              <w:t xml:space="preserve"> </w:t>
            </w:r>
            <w:r w:rsidR="00D018AD" w:rsidRPr="0042412E">
              <w:rPr>
                <w:rFonts w:ascii="Arial" w:hAnsi="Arial" w:cs="Arial"/>
                <w:b/>
                <w:bCs/>
                <w:sz w:val="20"/>
              </w:rPr>
              <w:t>*</w:t>
            </w:r>
            <w:r w:rsidR="001E1892" w:rsidRPr="00AF053D">
              <w:rPr>
                <w:rFonts w:ascii="Arial" w:hAnsi="Arial" w:cs="Arial"/>
                <w:sz w:val="20"/>
              </w:rPr>
              <w:t>Obs d</w:t>
            </w:r>
            <w:r w:rsidR="00D018AD" w:rsidRPr="00AF053D">
              <w:rPr>
                <w:rFonts w:ascii="Arial" w:hAnsi="Arial" w:cs="Arial"/>
                <w:sz w:val="20"/>
              </w:rPr>
              <w:t>iabetikere: Legemidlet inneholder glukose</w:t>
            </w:r>
            <w:r w:rsidR="004512E2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018AD" w:rsidRPr="00AF053D">
              <w:rPr>
                <w:rFonts w:ascii="Arial" w:hAnsi="Arial" w:cs="Arial"/>
                <w:sz w:val="20"/>
              </w:rPr>
              <w:t xml:space="preserve">. </w:t>
            </w:r>
          </w:p>
          <w:p w14:paraId="11DDA671" w14:textId="3467E0CC" w:rsidR="005E38CB" w:rsidRPr="00EC757F" w:rsidRDefault="00776B33" w:rsidP="004F3A85">
            <w:pPr>
              <w:rPr>
                <w:rFonts w:ascii="Arial" w:hAnsi="Arial" w:cs="Arial"/>
                <w:sz w:val="20"/>
                <w:szCs w:val="18"/>
              </w:rPr>
            </w:pPr>
            <w:r w:rsidRPr="003C0D58">
              <w:rPr>
                <w:rFonts w:ascii="Arial" w:hAnsi="Arial" w:cs="Arial"/>
                <w:sz w:val="20"/>
                <w:szCs w:val="20"/>
              </w:rPr>
              <w:t xml:space="preserve">For å unngå </w:t>
            </w:r>
            <w:r>
              <w:rPr>
                <w:rFonts w:ascii="Arial" w:hAnsi="Arial" w:cs="Arial"/>
                <w:sz w:val="20"/>
                <w:szCs w:val="20"/>
              </w:rPr>
              <w:t>overdosering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: Ikke </w:t>
            </w:r>
            <w:r>
              <w:rPr>
                <w:rFonts w:ascii="Arial" w:hAnsi="Arial" w:cs="Arial"/>
                <w:sz w:val="20"/>
                <w:szCs w:val="20"/>
              </w:rPr>
              <w:t>heng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opp et 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større volum av legemidlet enn </w:t>
            </w:r>
            <w:r>
              <w:rPr>
                <w:rFonts w:ascii="Arial" w:hAnsi="Arial" w:cs="Arial"/>
                <w:sz w:val="20"/>
                <w:szCs w:val="20"/>
              </w:rPr>
              <w:t xml:space="preserve">det som er nødvendig for å gi </w:t>
            </w:r>
            <w:r w:rsidRPr="003C0D58">
              <w:rPr>
                <w:rFonts w:ascii="Arial" w:hAnsi="Arial" w:cs="Arial"/>
                <w:sz w:val="20"/>
                <w:szCs w:val="20"/>
              </w:rPr>
              <w:t>ordinert dose.</w:t>
            </w:r>
          </w:p>
          <w:p w14:paraId="11DDA672" w14:textId="77777777" w:rsidR="00A330F7" w:rsidRPr="007B66B9" w:rsidRDefault="006201E0" w:rsidP="000C58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7B66B9">
              <w:rPr>
                <w:rFonts w:ascii="Arial" w:hAnsi="Arial" w:cs="Arial"/>
                <w:b/>
                <w:sz w:val="20"/>
              </w:rPr>
              <w:t>s</w:t>
            </w:r>
            <w:r w:rsidRPr="005C19FE">
              <w:rPr>
                <w:rFonts w:ascii="Arial" w:hAnsi="Arial" w:cs="Arial"/>
                <w:b/>
                <w:sz w:val="20"/>
              </w:rPr>
              <w:t>ett</w:t>
            </w:r>
            <w:r w:rsidR="0064538D" w:rsidRPr="005C19FE">
              <w:rPr>
                <w:rFonts w:ascii="Arial" w:hAnsi="Arial" w:cs="Arial"/>
                <w:b/>
                <w:sz w:val="20"/>
              </w:rPr>
              <w:t>forl</w:t>
            </w:r>
            <w:r w:rsidR="0064538D" w:rsidRPr="007B66B9">
              <w:rPr>
                <w:rFonts w:ascii="Arial" w:hAnsi="Arial" w:cs="Arial"/>
                <w:b/>
                <w:sz w:val="20"/>
              </w:rPr>
              <w:t>ikelige væsker</w:t>
            </w:r>
            <w:r w:rsidR="004F3A85" w:rsidRPr="007B66B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64538D" w:rsidRPr="007B66B9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11DDA673" w14:textId="677F7D94" w:rsidR="0064538D" w:rsidRPr="006B649B" w:rsidRDefault="00327D28" w:rsidP="000C5846">
            <w:pPr>
              <w:rPr>
                <w:rFonts w:ascii="Arial" w:hAnsi="Arial" w:cs="Arial"/>
                <w:sz w:val="20"/>
              </w:rPr>
            </w:pPr>
            <w:r w:rsidRPr="007B66B9">
              <w:rPr>
                <w:rFonts w:ascii="Arial" w:hAnsi="Arial" w:cs="Arial"/>
                <w:sz w:val="20"/>
                <w:szCs w:val="20"/>
              </w:rPr>
              <w:t>NaCl 9 m</w:t>
            </w:r>
            <w:r w:rsidRPr="006B649B">
              <w:rPr>
                <w:rFonts w:ascii="Arial" w:hAnsi="Arial" w:cs="Arial"/>
                <w:sz w:val="20"/>
                <w:szCs w:val="20"/>
              </w:rPr>
              <w:t>g/ml, glukose 50</w:t>
            </w:r>
            <w:r w:rsidR="0059529E">
              <w:rPr>
                <w:rFonts w:ascii="Arial" w:hAnsi="Arial" w:cs="Arial"/>
                <w:sz w:val="20"/>
                <w:szCs w:val="20"/>
              </w:rPr>
              <w:t>-</w:t>
            </w:r>
            <w:r w:rsidRPr="006B649B">
              <w:rPr>
                <w:rFonts w:ascii="Arial" w:hAnsi="Arial" w:cs="Arial"/>
                <w:sz w:val="20"/>
                <w:szCs w:val="20"/>
              </w:rPr>
              <w:t>100 mg/ml</w:t>
            </w:r>
            <w:r w:rsidR="00334F9F">
              <w:rPr>
                <w:rFonts w:ascii="Arial" w:hAnsi="Arial" w:cs="Arial"/>
                <w:sz w:val="20"/>
                <w:szCs w:val="20"/>
              </w:rPr>
              <w:t xml:space="preserve"> og blandinger av disse</w:t>
            </w:r>
            <w:r w:rsidR="000C58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35DD" w:rsidRPr="006C00E2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0C5846" w:rsidRPr="006C00E2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EE6564" w:rsidRPr="006B649B" w14:paraId="11DDA678" w14:textId="77777777" w:rsidTr="001271E0">
        <w:trPr>
          <w:trHeight w:val="283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DA675" w14:textId="77777777" w:rsidR="00EE6564" w:rsidRPr="006B649B" w:rsidRDefault="00EE6564" w:rsidP="000E30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6" w14:textId="5E524506" w:rsidR="00EE6564" w:rsidRPr="006B649B" w:rsidRDefault="00EE6564" w:rsidP="00334F9F">
            <w:pPr>
              <w:rPr>
                <w:rFonts w:ascii="Arial" w:hAnsi="Arial" w:cs="Arial"/>
                <w:b/>
                <w:sz w:val="20"/>
              </w:rPr>
            </w:pPr>
            <w:r w:rsidRPr="006B649B">
              <w:rPr>
                <w:rFonts w:ascii="Arial" w:hAnsi="Arial" w:cs="Arial"/>
                <w:b/>
                <w:sz w:val="20"/>
              </w:rPr>
              <w:t>Kilder:</w:t>
            </w:r>
            <w:r w:rsidRPr="006B64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9C1A73" w14:textId="67F03C68" w:rsidR="00EE6564" w:rsidRPr="00D11200" w:rsidRDefault="00EE6564" w:rsidP="000D2F18">
            <w:pPr>
              <w:rPr>
                <w:rFonts w:ascii="Arial" w:hAnsi="Arial" w:cs="Arial"/>
                <w:sz w:val="20"/>
              </w:rPr>
            </w:pPr>
            <w:r w:rsidRPr="00D11200">
              <w:rPr>
                <w:rFonts w:ascii="Arial" w:hAnsi="Arial" w:cs="Arial"/>
                <w:b/>
                <w:sz w:val="20"/>
              </w:rPr>
              <w:t xml:space="preserve">Sist </w:t>
            </w:r>
            <w:r w:rsidR="00C14EBC" w:rsidRPr="00D11200">
              <w:rPr>
                <w:rFonts w:ascii="Arial" w:hAnsi="Arial" w:cs="Arial"/>
                <w:b/>
                <w:sz w:val="20"/>
              </w:rPr>
              <w:t>endret</w:t>
            </w:r>
            <w:r w:rsidRPr="00D11200">
              <w:rPr>
                <w:rFonts w:ascii="Arial" w:hAnsi="Arial" w:cs="Arial"/>
                <w:b/>
                <w:sz w:val="20"/>
              </w:rPr>
              <w:t xml:space="preserve">: </w:t>
            </w:r>
            <w:r w:rsidRPr="00D11200">
              <w:rPr>
                <w:rFonts w:ascii="Arial" w:hAnsi="Arial" w:cs="Arial"/>
                <w:sz w:val="20"/>
              </w:rPr>
              <w:t>01.</w:t>
            </w:r>
            <w:r w:rsidR="0042412E" w:rsidRPr="00D11200">
              <w:rPr>
                <w:rFonts w:ascii="Arial" w:hAnsi="Arial" w:cs="Arial"/>
                <w:sz w:val="20"/>
              </w:rPr>
              <w:t>03</w:t>
            </w:r>
            <w:r w:rsidRPr="00D11200">
              <w:rPr>
                <w:rFonts w:ascii="Arial" w:hAnsi="Arial" w:cs="Arial"/>
                <w:sz w:val="20"/>
              </w:rPr>
              <w:t>.2</w:t>
            </w:r>
            <w:r w:rsidR="007D6951" w:rsidRPr="00D11200">
              <w:rPr>
                <w:rFonts w:ascii="Arial" w:hAnsi="Arial" w:cs="Arial"/>
                <w:sz w:val="20"/>
              </w:rPr>
              <w:t>02</w:t>
            </w:r>
            <w:r w:rsidR="0042412E" w:rsidRPr="00D112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7" w14:textId="33A6CD48" w:rsidR="00EE6564" w:rsidRPr="00D11200" w:rsidRDefault="00EE6564" w:rsidP="000D2F18">
            <w:pPr>
              <w:rPr>
                <w:rFonts w:ascii="Arial" w:hAnsi="Arial" w:cs="Arial"/>
                <w:b/>
                <w:bCs/>
                <w:sz w:val="20"/>
              </w:rPr>
            </w:pPr>
            <w:r w:rsidRPr="00D11200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314CAA" w:rsidRPr="00D11200"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11DDA679" w14:textId="77777777" w:rsidR="005E38CB" w:rsidRDefault="005E38CB" w:rsidP="00EC757F">
      <w:pPr>
        <w:rPr>
          <w:rFonts w:ascii="Arial" w:hAnsi="Arial" w:cs="Arial"/>
          <w:sz w:val="20"/>
        </w:rPr>
      </w:pPr>
    </w:p>
    <w:p w14:paraId="11DDA67A" w14:textId="77777777" w:rsidR="00F3788A" w:rsidRDefault="00F3788A" w:rsidP="00F3788A">
      <w:pPr>
        <w:rPr>
          <w:rFonts w:ascii="Arial" w:hAnsi="Arial" w:cs="Arial"/>
          <w:color w:val="FF0000"/>
          <w:sz w:val="20"/>
        </w:rPr>
      </w:pPr>
    </w:p>
    <w:p w14:paraId="11DDA67B" w14:textId="0A73B2ED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3A3E7F2" w14:textId="1205EB16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08185900" w14:textId="291B1CB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10291F14" w14:textId="1499F52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715E4CBA" w14:textId="49B275EE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5E62F6C3" w14:textId="15A185BD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7094508A" w14:textId="04E2B6C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088A6821" w14:textId="40C9752F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0BA15296" w14:textId="46E9F50C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186A9BD0" w14:textId="77777777" w:rsidR="004F660B" w:rsidRDefault="004F660B" w:rsidP="00F3788A">
      <w:pPr>
        <w:rPr>
          <w:rFonts w:ascii="Arial" w:hAnsi="Arial" w:cs="Arial"/>
          <w:color w:val="FF0000"/>
          <w:sz w:val="20"/>
        </w:rPr>
      </w:pPr>
    </w:p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255"/>
        <w:gridCol w:w="1418"/>
      </w:tblGrid>
      <w:tr w:rsidR="007A6391" w:rsidRPr="009730D0" w14:paraId="46A8CF3D" w14:textId="77777777" w:rsidTr="00D11200">
        <w:trPr>
          <w:trHeight w:val="510"/>
        </w:trPr>
        <w:tc>
          <w:tcPr>
            <w:tcW w:w="9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4D1C" w14:textId="77777777" w:rsidR="007A6391" w:rsidRPr="009730D0" w:rsidRDefault="007A6391" w:rsidP="00F61E60">
            <w:pPr>
              <w:widowControl w:val="0"/>
              <w:jc w:val="center"/>
              <w:rPr>
                <w:b/>
                <w:noProof/>
              </w:rPr>
            </w:pPr>
            <w:r w:rsidRPr="009730D0"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ciprofloksacin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9F640" w14:textId="77777777" w:rsidR="007A6391" w:rsidRPr="009730D0" w:rsidRDefault="007A6391" w:rsidP="00F61E60">
            <w:pPr>
              <w:widowControl w:val="0"/>
              <w:jc w:val="center"/>
              <w:rPr>
                <w:b/>
                <w:noProof/>
              </w:rPr>
            </w:pPr>
            <w:r w:rsidRPr="009730D0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7A6391" w:rsidRPr="009730D0" w14:paraId="5F195036" w14:textId="77777777" w:rsidTr="00D11200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52336C5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30D0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2F8F4B7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9730D0">
              <w:rPr>
                <w:rFonts w:ascii="Arial" w:hAnsi="Arial" w:cs="Arial"/>
                <w:b/>
                <w:bCs/>
                <w:sz w:val="20"/>
              </w:rPr>
              <w:t>Ciprofloksacin</w:t>
            </w:r>
            <w:proofErr w:type="spellEnd"/>
            <w:r w:rsidRPr="009730D0">
              <w:rPr>
                <w:rFonts w:ascii="Arial" w:hAnsi="Arial" w:cs="Arial"/>
                <w:b/>
                <w:bCs/>
                <w:sz w:val="20"/>
              </w:rPr>
              <w:t xml:space="preserve"> 2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D0DF74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30D0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7A6391" w:rsidRPr="009730D0" w14:paraId="45A9357C" w14:textId="77777777" w:rsidTr="00D11200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7171C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973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E71CE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09D24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7A6391" w:rsidRPr="009730D0" w14:paraId="37C89DC8" w14:textId="77777777" w:rsidTr="00D11200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5B3DC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0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973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1C248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72950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11DDA67C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D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E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F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0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1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2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3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93" w14:textId="77777777" w:rsidR="00F3788A" w:rsidRPr="009730D0" w:rsidRDefault="00F3788A" w:rsidP="00F3788A">
      <w:pPr>
        <w:rPr>
          <w:rFonts w:ascii="Arial" w:hAnsi="Arial" w:cs="Arial"/>
          <w:sz w:val="20"/>
        </w:rPr>
      </w:pPr>
    </w:p>
    <w:sectPr w:rsidR="00F3788A" w:rsidRPr="009730D0" w:rsidSect="00334F9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6CC3" w14:textId="77777777" w:rsidR="00544A1C" w:rsidRDefault="00544A1C" w:rsidP="00EF548A">
      <w:r>
        <w:separator/>
      </w:r>
    </w:p>
  </w:endnote>
  <w:endnote w:type="continuationSeparator" w:id="0">
    <w:p w14:paraId="4B16474C" w14:textId="77777777" w:rsidR="00544A1C" w:rsidRDefault="00544A1C" w:rsidP="00E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62F6" w14:textId="77777777" w:rsidR="00544A1C" w:rsidRDefault="00544A1C" w:rsidP="00EF548A">
      <w:r>
        <w:separator/>
      </w:r>
    </w:p>
  </w:footnote>
  <w:footnote w:type="continuationSeparator" w:id="0">
    <w:p w14:paraId="0EF8959F" w14:textId="77777777" w:rsidR="00544A1C" w:rsidRDefault="00544A1C" w:rsidP="00EF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CB"/>
    <w:rsid w:val="00011E44"/>
    <w:rsid w:val="00030A67"/>
    <w:rsid w:val="0004750B"/>
    <w:rsid w:val="00053F65"/>
    <w:rsid w:val="000B175E"/>
    <w:rsid w:val="000C4F79"/>
    <w:rsid w:val="000C5846"/>
    <w:rsid w:val="000C5852"/>
    <w:rsid w:val="000D2F18"/>
    <w:rsid w:val="000E3011"/>
    <w:rsid w:val="001066E5"/>
    <w:rsid w:val="0012442F"/>
    <w:rsid w:val="001271E0"/>
    <w:rsid w:val="00130FB3"/>
    <w:rsid w:val="001518AF"/>
    <w:rsid w:val="00172802"/>
    <w:rsid w:val="001908FF"/>
    <w:rsid w:val="001E1892"/>
    <w:rsid w:val="00232056"/>
    <w:rsid w:val="002404B1"/>
    <w:rsid w:val="002565F9"/>
    <w:rsid w:val="00261DDF"/>
    <w:rsid w:val="002A06D4"/>
    <w:rsid w:val="002A35DD"/>
    <w:rsid w:val="002C3025"/>
    <w:rsid w:val="002C40C9"/>
    <w:rsid w:val="002E0A5F"/>
    <w:rsid w:val="002E454D"/>
    <w:rsid w:val="002F5E84"/>
    <w:rsid w:val="00314CAA"/>
    <w:rsid w:val="00327D28"/>
    <w:rsid w:val="00334F9F"/>
    <w:rsid w:val="003404F9"/>
    <w:rsid w:val="00342313"/>
    <w:rsid w:val="003425AA"/>
    <w:rsid w:val="003630CC"/>
    <w:rsid w:val="00372465"/>
    <w:rsid w:val="003B7585"/>
    <w:rsid w:val="003C0541"/>
    <w:rsid w:val="003F55CC"/>
    <w:rsid w:val="00404CBB"/>
    <w:rsid w:val="0042412E"/>
    <w:rsid w:val="00424509"/>
    <w:rsid w:val="00443611"/>
    <w:rsid w:val="004512E2"/>
    <w:rsid w:val="004862D5"/>
    <w:rsid w:val="0049374C"/>
    <w:rsid w:val="004C5607"/>
    <w:rsid w:val="004E07B3"/>
    <w:rsid w:val="004E4ED7"/>
    <w:rsid w:val="004F3A85"/>
    <w:rsid w:val="004F660B"/>
    <w:rsid w:val="00511922"/>
    <w:rsid w:val="00543050"/>
    <w:rsid w:val="00544A1C"/>
    <w:rsid w:val="0059529E"/>
    <w:rsid w:val="005C19FE"/>
    <w:rsid w:val="005E38CB"/>
    <w:rsid w:val="005E5DBC"/>
    <w:rsid w:val="005E6FC1"/>
    <w:rsid w:val="005F01D6"/>
    <w:rsid w:val="00601DB8"/>
    <w:rsid w:val="00603AE1"/>
    <w:rsid w:val="006201E0"/>
    <w:rsid w:val="00625589"/>
    <w:rsid w:val="00633C34"/>
    <w:rsid w:val="00644175"/>
    <w:rsid w:val="0064538D"/>
    <w:rsid w:val="006B649B"/>
    <w:rsid w:val="006C00E2"/>
    <w:rsid w:val="006F2A9D"/>
    <w:rsid w:val="00734E1B"/>
    <w:rsid w:val="00775660"/>
    <w:rsid w:val="00776B33"/>
    <w:rsid w:val="00781C53"/>
    <w:rsid w:val="007A16B7"/>
    <w:rsid w:val="007A23D5"/>
    <w:rsid w:val="007A6391"/>
    <w:rsid w:val="007B66B9"/>
    <w:rsid w:val="007C2075"/>
    <w:rsid w:val="007C3072"/>
    <w:rsid w:val="007D6951"/>
    <w:rsid w:val="00802A01"/>
    <w:rsid w:val="00816582"/>
    <w:rsid w:val="00824625"/>
    <w:rsid w:val="00852F38"/>
    <w:rsid w:val="008572CF"/>
    <w:rsid w:val="008B136E"/>
    <w:rsid w:val="008E23A0"/>
    <w:rsid w:val="008E26C5"/>
    <w:rsid w:val="009427CF"/>
    <w:rsid w:val="009463F4"/>
    <w:rsid w:val="00957C72"/>
    <w:rsid w:val="009730D0"/>
    <w:rsid w:val="00A13061"/>
    <w:rsid w:val="00A30873"/>
    <w:rsid w:val="00A330F7"/>
    <w:rsid w:val="00A33C27"/>
    <w:rsid w:val="00A36816"/>
    <w:rsid w:val="00A701A0"/>
    <w:rsid w:val="00A83A9C"/>
    <w:rsid w:val="00A85E18"/>
    <w:rsid w:val="00AA21F8"/>
    <w:rsid w:val="00AA5C10"/>
    <w:rsid w:val="00AF053D"/>
    <w:rsid w:val="00B50DFA"/>
    <w:rsid w:val="00B66B2C"/>
    <w:rsid w:val="00B735FF"/>
    <w:rsid w:val="00B83C8B"/>
    <w:rsid w:val="00BF59FC"/>
    <w:rsid w:val="00C01CA1"/>
    <w:rsid w:val="00C12554"/>
    <w:rsid w:val="00C14EBC"/>
    <w:rsid w:val="00C20D5C"/>
    <w:rsid w:val="00C26D52"/>
    <w:rsid w:val="00C41354"/>
    <w:rsid w:val="00C47D44"/>
    <w:rsid w:val="00C53B70"/>
    <w:rsid w:val="00C54EEE"/>
    <w:rsid w:val="00C57621"/>
    <w:rsid w:val="00CD40EF"/>
    <w:rsid w:val="00CF5251"/>
    <w:rsid w:val="00D018AD"/>
    <w:rsid w:val="00D11200"/>
    <w:rsid w:val="00D21A40"/>
    <w:rsid w:val="00D31D8E"/>
    <w:rsid w:val="00D56E10"/>
    <w:rsid w:val="00D64EBF"/>
    <w:rsid w:val="00D74532"/>
    <w:rsid w:val="00DC724F"/>
    <w:rsid w:val="00E4691E"/>
    <w:rsid w:val="00E571C6"/>
    <w:rsid w:val="00E724FC"/>
    <w:rsid w:val="00E8080C"/>
    <w:rsid w:val="00E95841"/>
    <w:rsid w:val="00EA2C5A"/>
    <w:rsid w:val="00EA5666"/>
    <w:rsid w:val="00EC757F"/>
    <w:rsid w:val="00EE6564"/>
    <w:rsid w:val="00EF2774"/>
    <w:rsid w:val="00EF548A"/>
    <w:rsid w:val="00EF788B"/>
    <w:rsid w:val="00F13CDD"/>
    <w:rsid w:val="00F3788A"/>
    <w:rsid w:val="00F4522D"/>
    <w:rsid w:val="00F5073D"/>
    <w:rsid w:val="00F50B11"/>
    <w:rsid w:val="00FA58D1"/>
    <w:rsid w:val="00FD6272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DA622"/>
  <w15:docId w15:val="{BF8A09BD-0356-4960-A8BF-4EC3D23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Pr>
      <w:rFonts w:ascii="Arial" w:hAnsi="Arial"/>
      <w:sz w:val="20"/>
      <w:lang w:val="x-none" w:eastAsia="x-non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5E38C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5E38CB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link w:val="Brdtekst"/>
    <w:semiHidden/>
    <w:rsid w:val="005E38CB"/>
    <w:rPr>
      <w:rFonts w:ascii="Arial" w:hAnsi="Arial" w:cs="Arial"/>
      <w:szCs w:val="24"/>
    </w:rPr>
  </w:style>
  <w:style w:type="paragraph" w:customStyle="1" w:styleId="Innrykk">
    <w:name w:val="Innrykk"/>
    <w:basedOn w:val="Normal"/>
    <w:rsid w:val="003B7585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AE7F9-7271-4DD8-92E8-07D5D606CD7A}"/>
</file>

<file path=customXml/itemProps2.xml><?xml version="1.0" encoding="utf-8"?>
<ds:datastoreItem xmlns:ds="http://schemas.openxmlformats.org/officeDocument/2006/customXml" ds:itemID="{B51BBDB4-DEF6-47E4-890C-3A9E1AF8D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F1F58-21E3-4F8C-B047-542B850FB9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75390B-1864-48DB-A636-AA258F6FB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 01M A02          CIPROFLOKSACIN    (Ciprofloxacin)</vt:lpstr>
    </vt:vector>
  </TitlesOfParts>
  <Company>Ullevål Universitetssykehus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CIPROFLOKSACIN</dc:title>
  <dc:creator>raac</dc:creator>
  <cp:lastModifiedBy>Einen, Margrete</cp:lastModifiedBy>
  <cp:revision>24</cp:revision>
  <cp:lastPrinted>2015-06-11T08:47:00Z</cp:lastPrinted>
  <dcterms:created xsi:type="dcterms:W3CDTF">2022-10-07T19:54:00Z</dcterms:created>
  <dcterms:modified xsi:type="dcterms:W3CDTF">2023-02-24T13:23:00Z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1700.00000000000</vt:lpwstr>
  </property>
  <property fmtid="{D5CDD505-2E9C-101B-9397-08002B2CF9AE}" pid="4" name="ContentTypeId">
    <vt:lpwstr>0x0101008BF862A5DA3347469756833A979BF739</vt:lpwstr>
  </property>
</Properties>
</file>