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pPr w:leftFromText="180" w:rightFromText="180" w:horzAnchor="margin" w:tblpX="-1044" w:tblpY="1370"/>
        <w:tblW w:w="11912" w:type="dxa"/>
        <w:tblLayout w:type="fixed"/>
        <w:tblLook w:val="04A0"/>
      </w:tblPr>
      <w:tblGrid>
        <w:gridCol w:w="1922"/>
        <w:gridCol w:w="2016"/>
        <w:gridCol w:w="2566"/>
        <w:gridCol w:w="2292"/>
        <w:gridCol w:w="2200"/>
        <w:gridCol w:w="916"/>
      </w:tblGrid>
      <w:tr w:rsidR="00EE4A0E" w:rsidRPr="0019419B" w:rsidTr="00EE4A0E">
        <w:trPr>
          <w:trHeight w:val="604"/>
        </w:trPr>
        <w:tc>
          <w:tcPr>
            <w:tcW w:w="1922" w:type="dxa"/>
          </w:tcPr>
          <w:p w:rsidR="00A633FF" w:rsidRPr="0019419B" w:rsidRDefault="00A633FF" w:rsidP="00EE4A0E">
            <w:pPr>
              <w:rPr>
                <w:b/>
              </w:rPr>
            </w:pPr>
            <w:r w:rsidRPr="0019419B">
              <w:rPr>
                <w:b/>
              </w:rPr>
              <w:t>Criteria</w:t>
            </w:r>
          </w:p>
        </w:tc>
        <w:tc>
          <w:tcPr>
            <w:tcW w:w="2016" w:type="dxa"/>
          </w:tcPr>
          <w:p w:rsidR="00A633FF" w:rsidRPr="0019419B" w:rsidRDefault="00530025" w:rsidP="00EE4A0E">
            <w:pPr>
              <w:rPr>
                <w:b/>
              </w:rPr>
            </w:pPr>
            <w:r w:rsidRPr="0019419B">
              <w:rPr>
                <w:b/>
              </w:rPr>
              <w:t>Below expectation</w:t>
            </w:r>
          </w:p>
          <w:p w:rsidR="003B0EF4" w:rsidRPr="0019419B" w:rsidRDefault="003B0EF4" w:rsidP="00EE4A0E">
            <w:pPr>
              <w:rPr>
                <w:b/>
              </w:rPr>
            </w:pPr>
            <w:r w:rsidRPr="0019419B">
              <w:rPr>
                <w:b/>
              </w:rPr>
              <w:t>(1-5)</w:t>
            </w:r>
          </w:p>
        </w:tc>
        <w:tc>
          <w:tcPr>
            <w:tcW w:w="2566" w:type="dxa"/>
          </w:tcPr>
          <w:p w:rsidR="00A633FF" w:rsidRPr="0019419B" w:rsidRDefault="00341057" w:rsidP="00EE4A0E">
            <w:pPr>
              <w:rPr>
                <w:b/>
              </w:rPr>
            </w:pPr>
            <w:r w:rsidRPr="0019419B">
              <w:rPr>
                <w:b/>
              </w:rPr>
              <w:t>Approaching Expectation</w:t>
            </w:r>
          </w:p>
          <w:p w:rsidR="003B0EF4" w:rsidRPr="0019419B" w:rsidRDefault="003B0EF4" w:rsidP="00EE4A0E">
            <w:pPr>
              <w:rPr>
                <w:b/>
              </w:rPr>
            </w:pPr>
            <w:r w:rsidRPr="0019419B">
              <w:rPr>
                <w:b/>
              </w:rPr>
              <w:t>(6-10)</w:t>
            </w:r>
          </w:p>
        </w:tc>
        <w:tc>
          <w:tcPr>
            <w:tcW w:w="2292" w:type="dxa"/>
          </w:tcPr>
          <w:p w:rsidR="00A633FF" w:rsidRPr="0019419B" w:rsidRDefault="00341057" w:rsidP="00EE4A0E">
            <w:pPr>
              <w:rPr>
                <w:b/>
              </w:rPr>
            </w:pPr>
            <w:r w:rsidRPr="0019419B">
              <w:rPr>
                <w:b/>
              </w:rPr>
              <w:t>Meets Expectation</w:t>
            </w:r>
          </w:p>
          <w:p w:rsidR="003B0EF4" w:rsidRPr="0019419B" w:rsidRDefault="003B0EF4" w:rsidP="00EE4A0E">
            <w:pPr>
              <w:rPr>
                <w:b/>
              </w:rPr>
            </w:pPr>
            <w:r w:rsidRPr="0019419B">
              <w:rPr>
                <w:b/>
              </w:rPr>
              <w:t>(11-15)</w:t>
            </w:r>
          </w:p>
        </w:tc>
        <w:tc>
          <w:tcPr>
            <w:tcW w:w="2200" w:type="dxa"/>
          </w:tcPr>
          <w:p w:rsidR="00A633FF" w:rsidRPr="0019419B" w:rsidRDefault="00341057" w:rsidP="00EE4A0E">
            <w:pPr>
              <w:rPr>
                <w:b/>
              </w:rPr>
            </w:pPr>
            <w:r w:rsidRPr="0019419B">
              <w:rPr>
                <w:b/>
              </w:rPr>
              <w:t>Exceeds Expectation</w:t>
            </w:r>
          </w:p>
          <w:p w:rsidR="003B0EF4" w:rsidRPr="0019419B" w:rsidRDefault="003B0EF4" w:rsidP="00EE4A0E">
            <w:pPr>
              <w:rPr>
                <w:b/>
              </w:rPr>
            </w:pPr>
            <w:r w:rsidRPr="0019419B">
              <w:rPr>
                <w:b/>
              </w:rPr>
              <w:t>(16-20)</w:t>
            </w:r>
          </w:p>
        </w:tc>
        <w:tc>
          <w:tcPr>
            <w:tcW w:w="916" w:type="dxa"/>
          </w:tcPr>
          <w:p w:rsidR="00A633FF" w:rsidRPr="0019419B" w:rsidRDefault="00341057" w:rsidP="00EE4A0E">
            <w:pPr>
              <w:rPr>
                <w:b/>
              </w:rPr>
            </w:pPr>
            <w:r w:rsidRPr="0019419B">
              <w:rPr>
                <w:b/>
              </w:rPr>
              <w:t>Score</w:t>
            </w:r>
          </w:p>
        </w:tc>
      </w:tr>
      <w:tr w:rsidR="00EE4A0E" w:rsidRPr="0019419B" w:rsidTr="00EE4A0E">
        <w:trPr>
          <w:trHeight w:val="3419"/>
        </w:trPr>
        <w:tc>
          <w:tcPr>
            <w:tcW w:w="1922" w:type="dxa"/>
          </w:tcPr>
          <w:p w:rsidR="00A633FF" w:rsidRPr="0019419B" w:rsidRDefault="00A2060F" w:rsidP="00EE4A0E">
            <w:pPr>
              <w:rPr>
                <w:b/>
              </w:rPr>
            </w:pPr>
            <w:r w:rsidRPr="0019419B">
              <w:rPr>
                <w:b/>
              </w:rPr>
              <w:t>Introduction</w:t>
            </w:r>
            <w:r w:rsidR="00A633FF" w:rsidRPr="0019419B">
              <w:rPr>
                <w:b/>
              </w:rPr>
              <w:t xml:space="preserve"> Weight</w:t>
            </w:r>
          </w:p>
          <w:p w:rsidR="002E3953" w:rsidRPr="0019419B" w:rsidRDefault="004C58AE" w:rsidP="00EE4A0E">
            <w:pPr>
              <w:rPr>
                <w:b/>
              </w:rPr>
            </w:pPr>
            <w:r w:rsidRPr="0019419B">
              <w:rPr>
                <w:b/>
              </w:rPr>
              <w:t>(1</w:t>
            </w:r>
            <w:r w:rsidR="00197491" w:rsidRPr="0019419B">
              <w:rPr>
                <w:b/>
              </w:rPr>
              <w:t>6</w:t>
            </w:r>
            <w:r w:rsidR="002E3953" w:rsidRPr="0019419B">
              <w:rPr>
                <w:b/>
              </w:rPr>
              <w:t>%)</w:t>
            </w:r>
          </w:p>
        </w:tc>
        <w:tc>
          <w:tcPr>
            <w:tcW w:w="2016" w:type="dxa"/>
          </w:tcPr>
          <w:p w:rsidR="00A633FF" w:rsidRPr="0019419B" w:rsidRDefault="00AD45D4" w:rsidP="0069016F">
            <w:r w:rsidRPr="0019419B">
              <w:t>Topic is inappropriate; not relevant to nursing or the health system</w:t>
            </w:r>
            <w:r w:rsidR="0069016F" w:rsidRPr="0019419B">
              <w:t>; Issues, facts underlying the topic not well articulated and poorly covered. Purpose/objects of the essay not clearly stated. Topic does not address contemporary issues.</w:t>
            </w:r>
          </w:p>
        </w:tc>
        <w:tc>
          <w:tcPr>
            <w:tcW w:w="2566" w:type="dxa"/>
          </w:tcPr>
          <w:p w:rsidR="00A633FF" w:rsidRPr="0019419B" w:rsidRDefault="00C423F2" w:rsidP="00E46729">
            <w:r w:rsidRPr="0019419B">
              <w:t xml:space="preserve">Topic is </w:t>
            </w:r>
            <w:r w:rsidR="002B57B2" w:rsidRPr="0019419B">
              <w:t>partially</w:t>
            </w:r>
            <w:r w:rsidRPr="0019419B">
              <w:t xml:space="preserve"> covered and appropriate to nursing or the health system</w:t>
            </w:r>
            <w:r w:rsidR="0059586B" w:rsidRPr="0019419B">
              <w:t xml:space="preserve"> but does not adequately demonstrate understanding of concepts</w:t>
            </w:r>
            <w:r w:rsidR="00E46729" w:rsidRPr="0019419B">
              <w:t>; Issues, facts underlying the topic partially articulated</w:t>
            </w:r>
            <w:r w:rsidR="00562E4C" w:rsidRPr="0019419B">
              <w:t>.</w:t>
            </w:r>
          </w:p>
        </w:tc>
        <w:tc>
          <w:tcPr>
            <w:tcW w:w="2292" w:type="dxa"/>
          </w:tcPr>
          <w:p w:rsidR="00A633FF" w:rsidRPr="0019419B" w:rsidRDefault="006553A1" w:rsidP="00872489">
            <w:r w:rsidRPr="0019419B">
              <w:t>Topic is well covered and appropriate to nursing or the health system</w:t>
            </w:r>
            <w:r w:rsidR="00872489" w:rsidRPr="0019419B">
              <w:t xml:space="preserve">; </w:t>
            </w:r>
            <w:r w:rsidR="0089347B" w:rsidRPr="0019419B">
              <w:t>Issues</w:t>
            </w:r>
            <w:r w:rsidR="00872489" w:rsidRPr="0019419B">
              <w:t xml:space="preserve"> </w:t>
            </w:r>
            <w:r w:rsidR="0089347B" w:rsidRPr="0019419B">
              <w:t xml:space="preserve">facts underlying the topic were well articulated; </w:t>
            </w:r>
            <w:r w:rsidR="00562E4C" w:rsidRPr="0019419B">
              <w:t>demonstrates strong understanding of key concepts</w:t>
            </w:r>
            <w:r w:rsidR="006B6379" w:rsidRPr="0019419B">
              <w:t>; details</w:t>
            </w:r>
            <w:r w:rsidR="00562E4C" w:rsidRPr="0019419B">
              <w:t xml:space="preserve"> are clear, adequate and understandable</w:t>
            </w:r>
            <w:r w:rsidR="00872489" w:rsidRPr="0019419B">
              <w:t>; Topic addresses contemporary issues in Nursing and health care system</w:t>
            </w:r>
            <w:r w:rsidR="00562E4C" w:rsidRPr="0019419B">
              <w:t>.</w:t>
            </w:r>
          </w:p>
        </w:tc>
        <w:tc>
          <w:tcPr>
            <w:tcW w:w="2200" w:type="dxa"/>
          </w:tcPr>
          <w:p w:rsidR="00A633FF" w:rsidRPr="0019419B" w:rsidRDefault="00B75DE8" w:rsidP="001518A7">
            <w:r w:rsidRPr="0019419B">
              <w:t>In-depth and outstanding coverage of topic; excellent explanation of concepts</w:t>
            </w:r>
            <w:r w:rsidR="000C17F7" w:rsidRPr="0019419B">
              <w:t xml:space="preserve">; mastery of topic; use of clear and focused details; no </w:t>
            </w:r>
            <w:r w:rsidR="00826602" w:rsidRPr="0019419B">
              <w:t>redundancy in</w:t>
            </w:r>
            <w:r w:rsidR="000C17F7" w:rsidRPr="0019419B">
              <w:t xml:space="preserve"> </w:t>
            </w:r>
            <w:r w:rsidR="00826602" w:rsidRPr="0019419B">
              <w:t>arguments</w:t>
            </w:r>
            <w:r w:rsidR="00F43C9B" w:rsidRPr="0019419B">
              <w:t>; Topic quite relevant to Nursing and health care system.</w:t>
            </w:r>
          </w:p>
        </w:tc>
        <w:tc>
          <w:tcPr>
            <w:tcW w:w="916" w:type="dxa"/>
          </w:tcPr>
          <w:p w:rsidR="00A633FF" w:rsidRPr="0019419B" w:rsidRDefault="00A633FF" w:rsidP="00EE4A0E"/>
        </w:tc>
      </w:tr>
      <w:tr w:rsidR="00EE4A0E" w:rsidRPr="0019419B" w:rsidTr="00EE4A0E">
        <w:trPr>
          <w:trHeight w:val="4818"/>
        </w:trPr>
        <w:tc>
          <w:tcPr>
            <w:tcW w:w="1922" w:type="dxa"/>
          </w:tcPr>
          <w:p w:rsidR="00A633FF" w:rsidRPr="0019419B" w:rsidRDefault="00A633FF" w:rsidP="00EE4A0E">
            <w:pPr>
              <w:rPr>
                <w:b/>
              </w:rPr>
            </w:pPr>
            <w:proofErr w:type="spellStart"/>
            <w:r w:rsidRPr="0019419B">
              <w:rPr>
                <w:b/>
              </w:rPr>
              <w:t>Organisation</w:t>
            </w:r>
            <w:proofErr w:type="spellEnd"/>
            <w:r w:rsidRPr="0019419B">
              <w:rPr>
                <w:b/>
              </w:rPr>
              <w:t xml:space="preserve"> Weight</w:t>
            </w:r>
          </w:p>
          <w:p w:rsidR="002E3953" w:rsidRPr="0019419B" w:rsidRDefault="002E3953" w:rsidP="00EE4A0E">
            <w:pPr>
              <w:rPr>
                <w:b/>
              </w:rPr>
            </w:pPr>
            <w:r w:rsidRPr="0019419B">
              <w:rPr>
                <w:b/>
              </w:rPr>
              <w:t>(</w:t>
            </w:r>
            <w:r w:rsidR="00AD0723" w:rsidRPr="0019419B">
              <w:rPr>
                <w:b/>
              </w:rPr>
              <w:t>12</w:t>
            </w:r>
            <w:r w:rsidRPr="0019419B">
              <w:rPr>
                <w:b/>
              </w:rPr>
              <w:t>%)</w:t>
            </w:r>
          </w:p>
        </w:tc>
        <w:tc>
          <w:tcPr>
            <w:tcW w:w="2016" w:type="dxa"/>
          </w:tcPr>
          <w:p w:rsidR="00B42084" w:rsidRPr="0019419B" w:rsidRDefault="005E3B6C" w:rsidP="00B42084">
            <w:proofErr w:type="spellStart"/>
            <w:r w:rsidRPr="0019419B">
              <w:t>Organisation</w:t>
            </w:r>
            <w:proofErr w:type="spellEnd"/>
            <w:r w:rsidRPr="0019419B">
              <w:t xml:space="preserve"> is </w:t>
            </w:r>
            <w:r w:rsidR="00F4524E" w:rsidRPr="0019419B">
              <w:t>poor</w:t>
            </w:r>
            <w:r w:rsidRPr="0019419B">
              <w:t xml:space="preserve">, confusing and </w:t>
            </w:r>
            <w:r w:rsidR="008C4D21" w:rsidRPr="0019419B">
              <w:t>interferes</w:t>
            </w:r>
            <w:r w:rsidRPr="0019419B">
              <w:t xml:space="preserve"> with reader’s ability to follow ideas. </w:t>
            </w:r>
            <w:r w:rsidR="00B42084" w:rsidRPr="0019419B">
              <w:t xml:space="preserve"> Introduction is weak,</w:t>
            </w:r>
            <w:r w:rsidR="00FD01C9" w:rsidRPr="0019419B">
              <w:t xml:space="preserve"> distorte</w:t>
            </w:r>
            <w:r w:rsidR="00BE051C" w:rsidRPr="0019419B">
              <w:t>d,</w:t>
            </w:r>
            <w:r w:rsidR="00B42084" w:rsidRPr="0019419B">
              <w:t xml:space="preserve"> disorganized, misleading and does not provide a background related to the topic.</w:t>
            </w:r>
          </w:p>
          <w:p w:rsidR="00E37D7F" w:rsidRPr="0019419B" w:rsidRDefault="00B42084" w:rsidP="00B42084">
            <w:r w:rsidRPr="0019419B">
              <w:t>Conclusion is missing (no concluding ideas), or is unclear, or is not related to the content, or l</w:t>
            </w:r>
            <w:r w:rsidR="005E3B6C" w:rsidRPr="0019419B">
              <w:t xml:space="preserve">acks a summary of </w:t>
            </w:r>
            <w:r w:rsidRPr="0019419B">
              <w:t xml:space="preserve">the </w:t>
            </w:r>
            <w:r w:rsidR="005E3B6C" w:rsidRPr="0019419B">
              <w:t>topic</w:t>
            </w:r>
            <w:r w:rsidRPr="0019419B">
              <w:t>.</w:t>
            </w:r>
            <w:r w:rsidR="005E3B6C" w:rsidRPr="0019419B">
              <w:t xml:space="preserve"> </w:t>
            </w:r>
            <w:proofErr w:type="spellStart"/>
            <w:r w:rsidR="00484C17" w:rsidRPr="0019419B">
              <w:t>O</w:t>
            </w:r>
            <w:r w:rsidR="00C02E3C" w:rsidRPr="0019419B">
              <w:t>rganis</w:t>
            </w:r>
            <w:r w:rsidR="00484C17" w:rsidRPr="0019419B">
              <w:t>ation</w:t>
            </w:r>
            <w:proofErr w:type="spellEnd"/>
            <w:r w:rsidR="00484C17" w:rsidRPr="0019419B">
              <w:t xml:space="preserve"> d</w:t>
            </w:r>
            <w:r w:rsidR="00E37D7F" w:rsidRPr="0019419B">
              <w:t>oes not follow Journal guidelines provided</w:t>
            </w:r>
          </w:p>
        </w:tc>
        <w:tc>
          <w:tcPr>
            <w:tcW w:w="2566" w:type="dxa"/>
          </w:tcPr>
          <w:p w:rsidR="00E37D7F" w:rsidRPr="0019419B" w:rsidRDefault="00215B1B" w:rsidP="00B42084">
            <w:r w:rsidRPr="0019419B">
              <w:t>Ideas are sometimes disorganized or irrelevant; Flow is sometimes crooked and distorted;</w:t>
            </w:r>
            <w:r w:rsidR="00220158" w:rsidRPr="0019419B">
              <w:t xml:space="preserve"> </w:t>
            </w:r>
            <w:proofErr w:type="spellStart"/>
            <w:r w:rsidR="00220158" w:rsidRPr="0019419B">
              <w:t>Organisation</w:t>
            </w:r>
            <w:proofErr w:type="spellEnd"/>
            <w:r w:rsidR="00220158" w:rsidRPr="0019419B">
              <w:t xml:space="preserve"> is somewhat clear;</w:t>
            </w:r>
            <w:r w:rsidR="006E758C" w:rsidRPr="0019419B">
              <w:t xml:space="preserve"> </w:t>
            </w:r>
            <w:r w:rsidR="00B42084" w:rsidRPr="0019419B">
              <w:t>Introduction is coherent but does not give a precise, clear background of the topic; Conclusion:  final concluding ideas are available, but conclusion is not related to the content; or author inappropriately introduces new information not provided in the content.</w:t>
            </w:r>
            <w:r w:rsidR="00C02E3C" w:rsidRPr="0019419B">
              <w:t xml:space="preserve"> </w:t>
            </w:r>
            <w:proofErr w:type="spellStart"/>
            <w:r w:rsidR="00C02E3C" w:rsidRPr="0019419B">
              <w:t>Organis</w:t>
            </w:r>
            <w:r w:rsidR="00B42084" w:rsidRPr="0019419B">
              <w:t>ation</w:t>
            </w:r>
            <w:proofErr w:type="spellEnd"/>
            <w:r w:rsidR="00B42084" w:rsidRPr="0019419B">
              <w:t xml:space="preserve"> follows the journal guidelines to some extent</w:t>
            </w:r>
          </w:p>
        </w:tc>
        <w:tc>
          <w:tcPr>
            <w:tcW w:w="2292" w:type="dxa"/>
          </w:tcPr>
          <w:p w:rsidR="00B42084" w:rsidRPr="0019419B" w:rsidRDefault="00B462D6" w:rsidP="00B42084">
            <w:r w:rsidRPr="0019419B">
              <w:t>Structured ideas in a coherent organized manner with good flow and concise framework;</w:t>
            </w:r>
            <w:r w:rsidR="00B42084" w:rsidRPr="0019419B">
              <w:t xml:space="preserve"> Introduction is organized, interesting, and provides a good background to the topic; Conclusion is based on the content to a reasonable extent,</w:t>
            </w:r>
          </w:p>
          <w:p w:rsidR="00A633FF" w:rsidRPr="0019419B" w:rsidRDefault="0019419B" w:rsidP="00EE4A0E">
            <w:r w:rsidRPr="0019419B">
              <w:t>Contains</w:t>
            </w:r>
            <w:r w:rsidR="00920D0E" w:rsidRPr="0019419B">
              <w:t xml:space="preserve"> good summary of topic with credible concluding ideas and introduces no new information.</w:t>
            </w:r>
            <w:r w:rsidR="0083546F" w:rsidRPr="0019419B">
              <w:t xml:space="preserve"> </w:t>
            </w:r>
            <w:proofErr w:type="spellStart"/>
            <w:r w:rsidR="00C02E3C" w:rsidRPr="0019419B">
              <w:t>Organis</w:t>
            </w:r>
            <w:r w:rsidR="0083546F" w:rsidRPr="0019419B">
              <w:t>ation</w:t>
            </w:r>
            <w:proofErr w:type="spellEnd"/>
            <w:r w:rsidR="0083546F" w:rsidRPr="0019419B">
              <w:t xml:space="preserve"> follows the journal guidelines to a reasonable extent</w:t>
            </w:r>
          </w:p>
          <w:p w:rsidR="00B42084" w:rsidRPr="0019419B" w:rsidRDefault="00B42084" w:rsidP="00B42084"/>
        </w:tc>
        <w:tc>
          <w:tcPr>
            <w:tcW w:w="2200" w:type="dxa"/>
          </w:tcPr>
          <w:p w:rsidR="00F66201" w:rsidRPr="0019419B" w:rsidRDefault="002A29A6" w:rsidP="00EE4A0E">
            <w:r w:rsidRPr="0019419B">
              <w:t>Exceptionally clear, logical</w:t>
            </w:r>
            <w:r w:rsidR="00463D0C" w:rsidRPr="0019419B">
              <w:t xml:space="preserve">, mature, and thorough organization </w:t>
            </w:r>
            <w:r w:rsidR="000101AE" w:rsidRPr="0019419B">
              <w:t>with</w:t>
            </w:r>
            <w:r w:rsidR="00463D0C" w:rsidRPr="0019419B">
              <w:t xml:space="preserve"> smooth flow of ideas;</w:t>
            </w:r>
          </w:p>
          <w:p w:rsidR="00B42084" w:rsidRPr="0019419B" w:rsidRDefault="00B42084" w:rsidP="00B42084">
            <w:r w:rsidRPr="0019419B">
              <w:t>Introduction is organized, coherent, captivates the interest of the reader, and provides an excellent background to the topic and its variables;</w:t>
            </w:r>
          </w:p>
          <w:p w:rsidR="00B42084" w:rsidRPr="0019419B" w:rsidRDefault="00C50F25" w:rsidP="0083546F">
            <w:r w:rsidRPr="0019419B">
              <w:t xml:space="preserve">Excellent conclusion with </w:t>
            </w:r>
            <w:r w:rsidR="0079477C" w:rsidRPr="0019419B">
              <w:t>succinct</w:t>
            </w:r>
            <w:r w:rsidRPr="0019419B">
              <w:t xml:space="preserve"> and precise</w:t>
            </w:r>
            <w:r w:rsidR="0083546F" w:rsidRPr="0019419B">
              <w:t xml:space="preserve"> concluding</w:t>
            </w:r>
            <w:r w:rsidRPr="0019419B">
              <w:t xml:space="preserve"> ideas that impact readers. </w:t>
            </w:r>
            <w:r w:rsidR="00B42084" w:rsidRPr="0019419B">
              <w:t>Conclusion is based on the content</w:t>
            </w:r>
          </w:p>
          <w:p w:rsidR="0083546F" w:rsidRPr="0019419B" w:rsidRDefault="00C02E3C" w:rsidP="0083546F">
            <w:proofErr w:type="spellStart"/>
            <w:r w:rsidRPr="0019419B">
              <w:t>Organis</w:t>
            </w:r>
            <w:r w:rsidR="0083546F" w:rsidRPr="0019419B">
              <w:t>ation</w:t>
            </w:r>
            <w:proofErr w:type="spellEnd"/>
            <w:r w:rsidR="0083546F" w:rsidRPr="0019419B">
              <w:t xml:space="preserve"> follows the journal guidelines</w:t>
            </w:r>
          </w:p>
        </w:tc>
        <w:tc>
          <w:tcPr>
            <w:tcW w:w="916" w:type="dxa"/>
          </w:tcPr>
          <w:p w:rsidR="00A633FF" w:rsidRPr="0019419B" w:rsidRDefault="00A633FF" w:rsidP="00EE4A0E"/>
        </w:tc>
      </w:tr>
      <w:tr w:rsidR="00EE4A0E" w:rsidRPr="0019419B" w:rsidTr="00EE4A0E">
        <w:trPr>
          <w:trHeight w:val="604"/>
        </w:trPr>
        <w:tc>
          <w:tcPr>
            <w:tcW w:w="1922" w:type="dxa"/>
          </w:tcPr>
          <w:p w:rsidR="001A443E" w:rsidRPr="0019419B" w:rsidRDefault="00A633FF" w:rsidP="00EE4A0E">
            <w:pPr>
              <w:rPr>
                <w:b/>
              </w:rPr>
            </w:pPr>
            <w:r w:rsidRPr="0019419B">
              <w:rPr>
                <w:b/>
              </w:rPr>
              <w:t>Logic/Argument Weight</w:t>
            </w:r>
          </w:p>
          <w:p w:rsidR="00A633FF" w:rsidRPr="0019419B" w:rsidRDefault="001A443E" w:rsidP="00EE4A0E">
            <w:pPr>
              <w:rPr>
                <w:b/>
              </w:rPr>
            </w:pPr>
            <w:r w:rsidRPr="0019419B">
              <w:rPr>
                <w:b/>
              </w:rPr>
              <w:t xml:space="preserve"> (1</w:t>
            </w:r>
            <w:r w:rsidR="00A40B2D" w:rsidRPr="0019419B">
              <w:rPr>
                <w:b/>
              </w:rPr>
              <w:t>2</w:t>
            </w:r>
            <w:r w:rsidRPr="0019419B">
              <w:rPr>
                <w:b/>
              </w:rPr>
              <w:t>%)</w:t>
            </w:r>
            <w:r w:rsidR="00E51251" w:rsidRPr="0019419B">
              <w:rPr>
                <w:b/>
              </w:rPr>
              <w:t xml:space="preserve"> </w:t>
            </w:r>
          </w:p>
        </w:tc>
        <w:tc>
          <w:tcPr>
            <w:tcW w:w="2016" w:type="dxa"/>
          </w:tcPr>
          <w:p w:rsidR="00A633FF" w:rsidRPr="0019419B" w:rsidRDefault="00A51E96" w:rsidP="007B2C16">
            <w:r w:rsidRPr="0019419B">
              <w:t xml:space="preserve">Demonstrates little logical reasoning for claims and thoughts within the topic; </w:t>
            </w:r>
            <w:r w:rsidR="007B2C16" w:rsidRPr="0019419B">
              <w:t>most</w:t>
            </w:r>
            <w:r w:rsidRPr="0019419B">
              <w:t xml:space="preserve"> claims are weak and illogical.</w:t>
            </w:r>
          </w:p>
        </w:tc>
        <w:tc>
          <w:tcPr>
            <w:tcW w:w="2566" w:type="dxa"/>
          </w:tcPr>
          <w:p w:rsidR="00A633FF" w:rsidRPr="0019419B" w:rsidRDefault="00D0712F" w:rsidP="00DC67EE">
            <w:r w:rsidRPr="0019419B">
              <w:t xml:space="preserve">Lacks some logical reasoning for the claims and thoughts within the </w:t>
            </w:r>
            <w:r w:rsidR="00DC67EE" w:rsidRPr="0019419B">
              <w:t>essay content</w:t>
            </w:r>
            <w:r w:rsidR="002F3907" w:rsidRPr="0019419B">
              <w:t>; some claims are weak.</w:t>
            </w:r>
          </w:p>
        </w:tc>
        <w:tc>
          <w:tcPr>
            <w:tcW w:w="2292" w:type="dxa"/>
          </w:tcPr>
          <w:p w:rsidR="00A633FF" w:rsidRPr="0019419B" w:rsidRDefault="00BD1755" w:rsidP="00114858">
            <w:r w:rsidRPr="0019419B">
              <w:t xml:space="preserve">Uses solid logical </w:t>
            </w:r>
            <w:r w:rsidR="00573DEB" w:rsidRPr="0019419B">
              <w:t xml:space="preserve">reasoning </w:t>
            </w:r>
            <w:r w:rsidRPr="0019419B">
              <w:t xml:space="preserve">for the claims and thoughts within the </w:t>
            </w:r>
            <w:r w:rsidR="00114858" w:rsidRPr="0019419B">
              <w:t>essay content</w:t>
            </w:r>
            <w:r w:rsidR="005D28E8" w:rsidRPr="0019419B">
              <w:t>; Claims are sound</w:t>
            </w:r>
            <w:r w:rsidRPr="0019419B">
              <w:t>.</w:t>
            </w:r>
          </w:p>
        </w:tc>
        <w:tc>
          <w:tcPr>
            <w:tcW w:w="2200" w:type="dxa"/>
          </w:tcPr>
          <w:p w:rsidR="00A633FF" w:rsidRPr="0019419B" w:rsidRDefault="00B26027" w:rsidP="00EE4A0E">
            <w:r w:rsidRPr="0019419B">
              <w:t>Provides exemplary logical reasoning for the claims and thoughts within the assignment.</w:t>
            </w:r>
          </w:p>
        </w:tc>
        <w:tc>
          <w:tcPr>
            <w:tcW w:w="916" w:type="dxa"/>
          </w:tcPr>
          <w:p w:rsidR="00A633FF" w:rsidRPr="0019419B" w:rsidRDefault="00A633FF" w:rsidP="00EE4A0E"/>
        </w:tc>
      </w:tr>
      <w:tr w:rsidR="00EE4A0E" w:rsidRPr="0019419B" w:rsidTr="00EE4A0E">
        <w:trPr>
          <w:trHeight w:val="302"/>
        </w:trPr>
        <w:tc>
          <w:tcPr>
            <w:tcW w:w="1922" w:type="dxa"/>
          </w:tcPr>
          <w:p w:rsidR="00F83738" w:rsidRPr="0019419B" w:rsidRDefault="00A633FF" w:rsidP="00EE4A0E">
            <w:pPr>
              <w:rPr>
                <w:b/>
              </w:rPr>
            </w:pPr>
            <w:r w:rsidRPr="0019419B">
              <w:rPr>
                <w:b/>
              </w:rPr>
              <w:lastRenderedPageBreak/>
              <w:t>Support Weight</w:t>
            </w:r>
          </w:p>
          <w:p w:rsidR="00E61E61" w:rsidRPr="0019419B" w:rsidRDefault="00E61E61" w:rsidP="00EE4A0E">
            <w:pPr>
              <w:rPr>
                <w:b/>
              </w:rPr>
            </w:pPr>
            <w:r w:rsidRPr="0019419B">
              <w:rPr>
                <w:b/>
              </w:rPr>
              <w:t>(1</w:t>
            </w:r>
            <w:r w:rsidR="002047A4" w:rsidRPr="0019419B">
              <w:rPr>
                <w:b/>
              </w:rPr>
              <w:t>0</w:t>
            </w:r>
            <w:r w:rsidRPr="0019419B">
              <w:rPr>
                <w:b/>
              </w:rPr>
              <w:t>%)</w:t>
            </w:r>
          </w:p>
        </w:tc>
        <w:tc>
          <w:tcPr>
            <w:tcW w:w="2016" w:type="dxa"/>
          </w:tcPr>
          <w:p w:rsidR="00A633FF" w:rsidRPr="0019419B" w:rsidRDefault="00EE4A0E" w:rsidP="00EE4A0E">
            <w:r w:rsidRPr="0019419B">
              <w:t>Lacks support; uses poor sources for references; citations lack credibility, relevance or academic quality or are not current</w:t>
            </w:r>
            <w:r w:rsidR="006E27A6" w:rsidRPr="0019419B">
              <w:t xml:space="preserve">; APA </w:t>
            </w:r>
            <w:r w:rsidR="008A1CFB" w:rsidRPr="0019419B">
              <w:t>format and style are not followed</w:t>
            </w:r>
            <w:r w:rsidR="0068132C" w:rsidRPr="0019419B">
              <w:t>; Scant referencing.</w:t>
            </w:r>
          </w:p>
        </w:tc>
        <w:tc>
          <w:tcPr>
            <w:tcW w:w="2566" w:type="dxa"/>
          </w:tcPr>
          <w:p w:rsidR="00A633FF" w:rsidRPr="0019419B" w:rsidRDefault="000E17C6" w:rsidP="00EF2A1B">
            <w:r w:rsidRPr="0019419B">
              <w:t xml:space="preserve">Weak or not enough support; Citations are not consistently credible, current, relevant or academic; </w:t>
            </w:r>
            <w:r w:rsidR="0068132C" w:rsidRPr="0019419B">
              <w:t>Missing APA</w:t>
            </w:r>
            <w:r w:rsidR="0015560D" w:rsidRPr="0019419B">
              <w:t xml:space="preserve"> elements; in-text citations where necessary but formatted inaccurately and not referenced; </w:t>
            </w:r>
            <w:r w:rsidR="00EF2A1B" w:rsidRPr="0019419B">
              <w:t>moderate referencing</w:t>
            </w:r>
            <w:r w:rsidR="00021E25" w:rsidRPr="0019419B">
              <w:t xml:space="preserve"> at least minimum of six</w:t>
            </w:r>
            <w:r w:rsidR="00854566" w:rsidRPr="0019419B">
              <w:t>.</w:t>
            </w:r>
          </w:p>
        </w:tc>
        <w:tc>
          <w:tcPr>
            <w:tcW w:w="2292" w:type="dxa"/>
          </w:tcPr>
          <w:p w:rsidR="00A633FF" w:rsidRPr="0019419B" w:rsidRDefault="004142CA" w:rsidP="00A92854">
            <w:r w:rsidRPr="0019419B">
              <w:t>Sufficient support with credible, current, relevant academic citations</w:t>
            </w:r>
            <w:r w:rsidR="00BF2F9B" w:rsidRPr="0019419B">
              <w:t xml:space="preserve">; meets the minimum of six references; </w:t>
            </w:r>
            <w:r w:rsidR="00A92854" w:rsidRPr="0019419B">
              <w:t>in-text citations and a reference page are present with few format errors. Writing and referencing are reflective of APA style and format.</w:t>
            </w:r>
          </w:p>
        </w:tc>
        <w:tc>
          <w:tcPr>
            <w:tcW w:w="2200" w:type="dxa"/>
          </w:tcPr>
          <w:p w:rsidR="00A633FF" w:rsidRPr="0019419B" w:rsidRDefault="003A7A12" w:rsidP="003F3490">
            <w:r w:rsidRPr="0019419B">
              <w:t xml:space="preserve">Very strong support from credible, current, relevant, academic citations; </w:t>
            </w:r>
            <w:r w:rsidR="003F3490" w:rsidRPr="0019419B">
              <w:t xml:space="preserve">meets or exceeds the minimum of six citations; </w:t>
            </w:r>
            <w:r w:rsidR="008008DC" w:rsidRPr="0019419B">
              <w:t>Accurate citations and referencing</w:t>
            </w:r>
            <w:r w:rsidR="00010D73" w:rsidRPr="0019419B">
              <w:t>; Nil APA errors.</w:t>
            </w:r>
          </w:p>
        </w:tc>
        <w:tc>
          <w:tcPr>
            <w:tcW w:w="916" w:type="dxa"/>
          </w:tcPr>
          <w:p w:rsidR="00A633FF" w:rsidRPr="0019419B" w:rsidRDefault="00A633FF" w:rsidP="00EE4A0E"/>
        </w:tc>
      </w:tr>
      <w:tr w:rsidR="00EE4A0E" w:rsidRPr="0019419B" w:rsidTr="00EE4A0E">
        <w:trPr>
          <w:trHeight w:val="928"/>
        </w:trPr>
        <w:tc>
          <w:tcPr>
            <w:tcW w:w="1922" w:type="dxa"/>
          </w:tcPr>
          <w:p w:rsidR="00A633FF" w:rsidRPr="0019419B" w:rsidRDefault="003710CA" w:rsidP="00EE4A0E">
            <w:pPr>
              <w:rPr>
                <w:b/>
              </w:rPr>
            </w:pPr>
            <w:r w:rsidRPr="0019419B">
              <w:rPr>
                <w:b/>
              </w:rPr>
              <w:t>Quality of writing</w:t>
            </w:r>
          </w:p>
          <w:p w:rsidR="005B09FB" w:rsidRPr="0019419B" w:rsidRDefault="005B09FB" w:rsidP="00EE4A0E">
            <w:pPr>
              <w:rPr>
                <w:b/>
              </w:rPr>
            </w:pPr>
            <w:r w:rsidRPr="0019419B">
              <w:rPr>
                <w:b/>
              </w:rPr>
              <w:t>(</w:t>
            </w:r>
            <w:r w:rsidR="00902DA2" w:rsidRPr="0019419B">
              <w:rPr>
                <w:b/>
              </w:rPr>
              <w:t>10</w:t>
            </w:r>
            <w:r w:rsidRPr="0019419B">
              <w:rPr>
                <w:b/>
              </w:rPr>
              <w:t>%)</w:t>
            </w:r>
          </w:p>
        </w:tc>
        <w:tc>
          <w:tcPr>
            <w:tcW w:w="2016" w:type="dxa"/>
          </w:tcPr>
          <w:p w:rsidR="00A633FF" w:rsidRPr="0019419B" w:rsidRDefault="009B43E2" w:rsidP="00EE4A0E">
            <w:r w:rsidRPr="0019419B">
              <w:t>Style of writing is inappropriate or do not address the purpose and the audience</w:t>
            </w:r>
            <w:r w:rsidR="003A3AB9" w:rsidRPr="0019419B">
              <w:t>.</w:t>
            </w:r>
          </w:p>
        </w:tc>
        <w:tc>
          <w:tcPr>
            <w:tcW w:w="2566" w:type="dxa"/>
          </w:tcPr>
          <w:p w:rsidR="00A633FF" w:rsidRPr="0019419B" w:rsidRDefault="006F399C" w:rsidP="00605384">
            <w:r w:rsidRPr="0019419B">
              <w:t>Style of writing is somewhat appropriate to the given audience or purpose and choice of words, fairly adequate.</w:t>
            </w:r>
          </w:p>
        </w:tc>
        <w:tc>
          <w:tcPr>
            <w:tcW w:w="2292" w:type="dxa"/>
          </w:tcPr>
          <w:p w:rsidR="00A633FF" w:rsidRPr="0019419B" w:rsidRDefault="00110EAC" w:rsidP="00EE4A0E">
            <w:r w:rsidRPr="0019419B">
              <w:t>The style of writing is appropriate for the given audience and the choice of words is clear, specific and varied</w:t>
            </w:r>
            <w:r w:rsidR="005E5DEA" w:rsidRPr="0019419B">
              <w:t>.</w:t>
            </w:r>
          </w:p>
        </w:tc>
        <w:tc>
          <w:tcPr>
            <w:tcW w:w="2200" w:type="dxa"/>
          </w:tcPr>
          <w:p w:rsidR="00A633FF" w:rsidRPr="0019419B" w:rsidRDefault="00DC5A04" w:rsidP="00EE4A0E">
            <w:r w:rsidRPr="0019419B">
              <w:t>Style of writing is quite appropriate for the given audience or pur</w:t>
            </w:r>
            <w:r w:rsidR="00F65E1C" w:rsidRPr="0019419B">
              <w:t>pose showing originality;</w:t>
            </w:r>
            <w:r w:rsidRPr="0019419B">
              <w:t xml:space="preserve"> choice of words is accurate, coherent and logical.</w:t>
            </w:r>
          </w:p>
        </w:tc>
        <w:tc>
          <w:tcPr>
            <w:tcW w:w="916" w:type="dxa"/>
          </w:tcPr>
          <w:p w:rsidR="00A633FF" w:rsidRPr="0019419B" w:rsidRDefault="00A633FF" w:rsidP="00EE4A0E"/>
        </w:tc>
      </w:tr>
      <w:tr w:rsidR="00EE4A0E" w:rsidRPr="0019419B" w:rsidTr="00EE4A0E">
        <w:trPr>
          <w:trHeight w:val="1229"/>
        </w:trPr>
        <w:tc>
          <w:tcPr>
            <w:tcW w:w="1922" w:type="dxa"/>
          </w:tcPr>
          <w:p w:rsidR="00A633FF" w:rsidRPr="0019419B" w:rsidRDefault="00270E8E" w:rsidP="00EE4A0E">
            <w:pPr>
              <w:rPr>
                <w:b/>
              </w:rPr>
            </w:pPr>
            <w:r w:rsidRPr="0019419B">
              <w:rPr>
                <w:b/>
              </w:rPr>
              <w:t xml:space="preserve">Citation and Reference </w:t>
            </w:r>
            <w:r w:rsidR="005B09FB" w:rsidRPr="0019419B">
              <w:rPr>
                <w:b/>
              </w:rPr>
              <w:t xml:space="preserve"> </w:t>
            </w:r>
          </w:p>
          <w:p w:rsidR="005B09FB" w:rsidRPr="0019419B" w:rsidRDefault="005B09FB" w:rsidP="00EE4A0E">
            <w:pPr>
              <w:rPr>
                <w:b/>
              </w:rPr>
            </w:pPr>
            <w:r w:rsidRPr="0019419B">
              <w:rPr>
                <w:b/>
              </w:rPr>
              <w:t>(10%)</w:t>
            </w:r>
          </w:p>
        </w:tc>
        <w:tc>
          <w:tcPr>
            <w:tcW w:w="2016" w:type="dxa"/>
          </w:tcPr>
          <w:p w:rsidR="00A633FF" w:rsidRPr="0019419B" w:rsidRDefault="002B361B" w:rsidP="00EE4A0E">
            <w:r w:rsidRPr="0019419B">
              <w:t>No scholarly attribution; may be plagiarized.</w:t>
            </w:r>
          </w:p>
        </w:tc>
        <w:tc>
          <w:tcPr>
            <w:tcW w:w="2566" w:type="dxa"/>
          </w:tcPr>
          <w:p w:rsidR="00A633FF" w:rsidRPr="0019419B" w:rsidRDefault="002B361B" w:rsidP="00EE4A0E">
            <w:r w:rsidRPr="0019419B">
              <w:t>Scant scholarly attribution; Major errors in APA style attribution.</w:t>
            </w:r>
          </w:p>
        </w:tc>
        <w:tc>
          <w:tcPr>
            <w:tcW w:w="2292" w:type="dxa"/>
          </w:tcPr>
          <w:p w:rsidR="00A633FF" w:rsidRPr="0019419B" w:rsidRDefault="002B361B" w:rsidP="00EE4A0E">
            <w:r w:rsidRPr="0019419B">
              <w:t>Adequate scholarly attribution; Minimal errors in APA style attribution.</w:t>
            </w:r>
          </w:p>
        </w:tc>
        <w:tc>
          <w:tcPr>
            <w:tcW w:w="2200" w:type="dxa"/>
          </w:tcPr>
          <w:p w:rsidR="00A633FF" w:rsidRPr="0019419B" w:rsidRDefault="002B361B" w:rsidP="00EE4A0E">
            <w:r w:rsidRPr="0019419B">
              <w:t>Excellent scholarly attribution; No errors in APA style attribution.</w:t>
            </w:r>
          </w:p>
        </w:tc>
        <w:tc>
          <w:tcPr>
            <w:tcW w:w="916" w:type="dxa"/>
          </w:tcPr>
          <w:p w:rsidR="00A633FF" w:rsidRPr="0019419B" w:rsidRDefault="00A633FF" w:rsidP="00EE4A0E"/>
        </w:tc>
      </w:tr>
      <w:tr w:rsidR="00EE4A0E" w:rsidRPr="0019419B" w:rsidTr="00EE4A0E">
        <w:trPr>
          <w:trHeight w:val="1210"/>
        </w:trPr>
        <w:tc>
          <w:tcPr>
            <w:tcW w:w="1922" w:type="dxa"/>
          </w:tcPr>
          <w:p w:rsidR="00A633FF" w:rsidRPr="0019419B" w:rsidRDefault="009257E7" w:rsidP="00EE4A0E">
            <w:pPr>
              <w:rPr>
                <w:b/>
              </w:rPr>
            </w:pPr>
            <w:r w:rsidRPr="0019419B">
              <w:rPr>
                <w:b/>
              </w:rPr>
              <w:t>Quality of Presentation</w:t>
            </w:r>
          </w:p>
          <w:p w:rsidR="00F11792" w:rsidRPr="0019419B" w:rsidRDefault="00F11792" w:rsidP="00EE4A0E">
            <w:pPr>
              <w:rPr>
                <w:b/>
              </w:rPr>
            </w:pPr>
            <w:r w:rsidRPr="0019419B">
              <w:rPr>
                <w:b/>
              </w:rPr>
              <w:t>(</w:t>
            </w:r>
            <w:r w:rsidR="00902DA2" w:rsidRPr="0019419B">
              <w:rPr>
                <w:b/>
              </w:rPr>
              <w:t>10</w:t>
            </w:r>
            <w:r w:rsidRPr="0019419B">
              <w:rPr>
                <w:b/>
              </w:rPr>
              <w:t>%)</w:t>
            </w:r>
          </w:p>
        </w:tc>
        <w:tc>
          <w:tcPr>
            <w:tcW w:w="2016" w:type="dxa"/>
          </w:tcPr>
          <w:p w:rsidR="00A633FF" w:rsidRPr="0019419B" w:rsidRDefault="008A2DDF" w:rsidP="00EE4A0E">
            <w:r w:rsidRPr="0019419B">
              <w:t xml:space="preserve">Inconsistent grammar, spelling, punctuation, and paragraphing; Surface errors are pervasive that they impede communication; Writing is </w:t>
            </w:r>
            <w:r w:rsidR="0075061A" w:rsidRPr="0019419B">
              <w:t xml:space="preserve">very </w:t>
            </w:r>
            <w:r w:rsidRPr="0019419B">
              <w:t>difficult to understand due to extensive errors.</w:t>
            </w:r>
          </w:p>
        </w:tc>
        <w:tc>
          <w:tcPr>
            <w:tcW w:w="2566" w:type="dxa"/>
          </w:tcPr>
          <w:p w:rsidR="00A633FF" w:rsidRPr="0019419B" w:rsidRDefault="00605384" w:rsidP="00EE4A0E">
            <w:r w:rsidRPr="0019419B">
              <w:t>Repetitive mechanical errors distract the reader; Inconsistency in language, sentence, structure, or word choice</w:t>
            </w:r>
            <w:r w:rsidR="0075061A" w:rsidRPr="0019419B">
              <w:t xml:space="preserve">; writing is difficult to understand due to </w:t>
            </w:r>
            <w:r w:rsidR="002638AC" w:rsidRPr="0019419B">
              <w:t>multiple</w:t>
            </w:r>
            <w:r w:rsidR="0075061A" w:rsidRPr="0019419B">
              <w:t xml:space="preserve"> errors in spelling, grammar, and/or composition.</w:t>
            </w:r>
          </w:p>
        </w:tc>
        <w:tc>
          <w:tcPr>
            <w:tcW w:w="2292" w:type="dxa"/>
          </w:tcPr>
          <w:p w:rsidR="00A633FF" w:rsidRPr="0019419B" w:rsidRDefault="00BD6B76" w:rsidP="00EE4A0E">
            <w:r w:rsidRPr="0019419B">
              <w:t>Minimal mechanical or typographical errors are present but not overtly distracting to the reader; Correct sentence structure and audience-appropriate language are used;  Clear writing; Good grammar; Some passive voice or other composition aspects can be improved but do not distract readers.</w:t>
            </w:r>
          </w:p>
        </w:tc>
        <w:tc>
          <w:tcPr>
            <w:tcW w:w="2200" w:type="dxa"/>
          </w:tcPr>
          <w:p w:rsidR="00A633FF" w:rsidRPr="0019419B" w:rsidRDefault="001F2BAD" w:rsidP="00EE4A0E">
            <w:r w:rsidRPr="0019419B">
              <w:t>Free of mechanical and typographical errors. A variety of sentence structures and effective figures of speech are used; Writer is clearly in command of standard, written, academic, English.</w:t>
            </w:r>
          </w:p>
        </w:tc>
        <w:tc>
          <w:tcPr>
            <w:tcW w:w="916" w:type="dxa"/>
          </w:tcPr>
          <w:p w:rsidR="00A633FF" w:rsidRPr="0019419B" w:rsidRDefault="00A633FF" w:rsidP="00EE4A0E"/>
        </w:tc>
      </w:tr>
      <w:tr w:rsidR="00E51251" w:rsidRPr="0019419B" w:rsidTr="00EE4A0E">
        <w:trPr>
          <w:trHeight w:val="977"/>
        </w:trPr>
        <w:tc>
          <w:tcPr>
            <w:tcW w:w="1922" w:type="dxa"/>
          </w:tcPr>
          <w:p w:rsidR="00E51251" w:rsidRPr="0019419B" w:rsidRDefault="00E51251" w:rsidP="00E51251">
            <w:pPr>
              <w:jc w:val="center"/>
              <w:rPr>
                <w:b/>
              </w:rPr>
            </w:pPr>
            <w:r w:rsidRPr="0019419B">
              <w:rPr>
                <w:b/>
              </w:rPr>
              <w:t>Abstract</w:t>
            </w:r>
          </w:p>
          <w:p w:rsidR="00E51251" w:rsidRPr="0019419B" w:rsidRDefault="00E51251" w:rsidP="00E51251">
            <w:pPr>
              <w:jc w:val="center"/>
              <w:rPr>
                <w:b/>
              </w:rPr>
            </w:pPr>
            <w:r w:rsidRPr="0019419B">
              <w:rPr>
                <w:b/>
              </w:rPr>
              <w:t>(10%)</w:t>
            </w:r>
          </w:p>
        </w:tc>
        <w:tc>
          <w:tcPr>
            <w:tcW w:w="2016" w:type="dxa"/>
          </w:tcPr>
          <w:p w:rsidR="00E51251" w:rsidRPr="0019419B" w:rsidRDefault="00E51251" w:rsidP="00DF5086">
            <w:r w:rsidRPr="0019419B">
              <w:t>Not relevant to the topic</w:t>
            </w:r>
            <w:r w:rsidR="0019419B" w:rsidRPr="0019419B">
              <w:t>; Aim</w:t>
            </w:r>
            <w:r w:rsidR="00457683" w:rsidRPr="0019419B">
              <w:t>, background, conclusion and recommendation not clearly stated.</w:t>
            </w:r>
          </w:p>
        </w:tc>
        <w:tc>
          <w:tcPr>
            <w:tcW w:w="2566" w:type="dxa"/>
          </w:tcPr>
          <w:p w:rsidR="00E51251" w:rsidRPr="0019419B" w:rsidRDefault="00E51251" w:rsidP="00E51251">
            <w:r w:rsidRPr="0019419B">
              <w:t>Somewhat relevant to the topic but with no lumped background, aim, conclusion and recommendation.</w:t>
            </w:r>
          </w:p>
        </w:tc>
        <w:tc>
          <w:tcPr>
            <w:tcW w:w="2292" w:type="dxa"/>
          </w:tcPr>
          <w:p w:rsidR="00E51251" w:rsidRPr="0019419B" w:rsidRDefault="00E51251" w:rsidP="00E51251">
            <w:r w:rsidRPr="0019419B">
              <w:t>Relevant to the topic with clear background, aim, conclusion and recommendation.</w:t>
            </w:r>
          </w:p>
        </w:tc>
        <w:tc>
          <w:tcPr>
            <w:tcW w:w="2200" w:type="dxa"/>
          </w:tcPr>
          <w:p w:rsidR="00E51251" w:rsidRPr="0019419B" w:rsidRDefault="00E51251" w:rsidP="00E51251">
            <w:r w:rsidRPr="0019419B">
              <w:t>Very relevant to the topic with a very clear background, aim, conclusion and recommendation.</w:t>
            </w:r>
          </w:p>
        </w:tc>
        <w:tc>
          <w:tcPr>
            <w:tcW w:w="916" w:type="dxa"/>
          </w:tcPr>
          <w:p w:rsidR="00E51251" w:rsidRPr="0019419B" w:rsidRDefault="00E51251" w:rsidP="00E51251"/>
        </w:tc>
      </w:tr>
      <w:tr w:rsidR="00815BC1" w:rsidRPr="0019419B" w:rsidTr="00EE4A0E">
        <w:trPr>
          <w:trHeight w:val="977"/>
        </w:trPr>
        <w:tc>
          <w:tcPr>
            <w:tcW w:w="1922" w:type="dxa"/>
          </w:tcPr>
          <w:p w:rsidR="00815BC1" w:rsidRPr="0019419B" w:rsidRDefault="00815BC1" w:rsidP="00E51251">
            <w:pPr>
              <w:jc w:val="center"/>
              <w:rPr>
                <w:b/>
              </w:rPr>
            </w:pPr>
            <w:r w:rsidRPr="0019419B">
              <w:rPr>
                <w:b/>
              </w:rPr>
              <w:lastRenderedPageBreak/>
              <w:t>Conclusion</w:t>
            </w:r>
            <w:r w:rsidR="00A60523" w:rsidRPr="0019419B">
              <w:rPr>
                <w:b/>
              </w:rPr>
              <w:t xml:space="preserve"> (1</w:t>
            </w:r>
            <w:r w:rsidR="00745E32" w:rsidRPr="0019419B">
              <w:rPr>
                <w:b/>
              </w:rPr>
              <w:t>0</w:t>
            </w:r>
            <w:r w:rsidR="00A60523" w:rsidRPr="0019419B">
              <w:rPr>
                <w:b/>
              </w:rPr>
              <w:t>%)</w:t>
            </w:r>
          </w:p>
        </w:tc>
        <w:tc>
          <w:tcPr>
            <w:tcW w:w="2016" w:type="dxa"/>
          </w:tcPr>
          <w:p w:rsidR="00815BC1" w:rsidRPr="0019419B" w:rsidRDefault="00815BC1" w:rsidP="00DF5086">
            <w:r w:rsidRPr="0019419B">
              <w:t>Main points of the article poorly summarized. Expressed opinion of writer about its significance, accuracy and clarity poorly stated. Relevant comments on the implication for further discussion in the field not stated.</w:t>
            </w:r>
          </w:p>
        </w:tc>
        <w:tc>
          <w:tcPr>
            <w:tcW w:w="2566" w:type="dxa"/>
          </w:tcPr>
          <w:p w:rsidR="00815BC1" w:rsidRPr="0019419B" w:rsidRDefault="00E7231E" w:rsidP="00E51251">
            <w:r w:rsidRPr="0019419B">
              <w:t>Main points of the article fairly summarized. Expressed opinion of writer about its significance, accuracy and clarity fairly stated. Relevant comments on the implication for further discussion in the field fairly stated.</w:t>
            </w:r>
          </w:p>
        </w:tc>
        <w:tc>
          <w:tcPr>
            <w:tcW w:w="2292" w:type="dxa"/>
          </w:tcPr>
          <w:p w:rsidR="00815BC1" w:rsidRPr="0019419B" w:rsidRDefault="005358C6" w:rsidP="00E51251">
            <w:r w:rsidRPr="0019419B">
              <w:t>Main points of the article summarized. Expressed opinion of writer about its significance, accuracy and clarity stated. Relevant comments on the implication for further discussion in the field stated.</w:t>
            </w:r>
          </w:p>
        </w:tc>
        <w:tc>
          <w:tcPr>
            <w:tcW w:w="2200" w:type="dxa"/>
          </w:tcPr>
          <w:p w:rsidR="00815BC1" w:rsidRPr="0019419B" w:rsidRDefault="003B7A1F" w:rsidP="00E51251">
            <w:r w:rsidRPr="0019419B">
              <w:t>Main points of the article excellently summarized. Expressed opinion of writer about its significance, accuracy and clarity adequately stated. Relevant comments on the implication for further discussion in the field well discussed.</w:t>
            </w:r>
          </w:p>
        </w:tc>
        <w:tc>
          <w:tcPr>
            <w:tcW w:w="916" w:type="dxa"/>
          </w:tcPr>
          <w:p w:rsidR="00815BC1" w:rsidRPr="0019419B" w:rsidRDefault="00815BC1" w:rsidP="00E51251"/>
        </w:tc>
      </w:tr>
    </w:tbl>
    <w:p w:rsidR="00D251EB" w:rsidRPr="0019419B" w:rsidRDefault="00FA4EE1" w:rsidP="00FA4EE1">
      <w:pPr>
        <w:rPr>
          <w:b/>
        </w:rPr>
      </w:pPr>
      <w:r w:rsidRPr="0019419B">
        <w:rPr>
          <w:b/>
        </w:rPr>
        <w:t>Score of 70% and above is accepted for</w:t>
      </w:r>
      <w:r w:rsidR="00910984" w:rsidRPr="0019419B">
        <w:rPr>
          <w:b/>
        </w:rPr>
        <w:t xml:space="preserve"> further editing for</w:t>
      </w:r>
      <w:r w:rsidRPr="0019419B">
        <w:rPr>
          <w:b/>
        </w:rPr>
        <w:t xml:space="preserve"> publication</w:t>
      </w:r>
      <w:r w:rsidR="005E7AFE" w:rsidRPr="0019419B">
        <w:rPr>
          <w:b/>
        </w:rPr>
        <w:t>; a</w:t>
      </w:r>
      <w:r w:rsidRPr="0019419B">
        <w:rPr>
          <w:b/>
        </w:rPr>
        <w:t xml:space="preserve"> score below 70% is rejected. </w:t>
      </w:r>
    </w:p>
    <w:p w:rsidR="00484C17" w:rsidRPr="0019419B" w:rsidRDefault="00484C17" w:rsidP="00FA4EE1">
      <w:pPr>
        <w:rPr>
          <w:b/>
          <w:sz w:val="28"/>
          <w:szCs w:val="28"/>
        </w:rPr>
      </w:pPr>
    </w:p>
    <w:sectPr w:rsidR="00484C17" w:rsidRPr="0019419B" w:rsidSect="00D251EB">
      <w:head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5583" w:rsidRDefault="00EB5583" w:rsidP="00EE4A0E">
      <w:pPr>
        <w:spacing w:after="0" w:line="240" w:lineRule="auto"/>
      </w:pPr>
      <w:r>
        <w:separator/>
      </w:r>
    </w:p>
  </w:endnote>
  <w:endnote w:type="continuationSeparator" w:id="0">
    <w:p w:rsidR="00EB5583" w:rsidRDefault="00EB5583" w:rsidP="00EE4A0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5583" w:rsidRDefault="00EB5583" w:rsidP="00EE4A0E">
      <w:pPr>
        <w:spacing w:after="0" w:line="240" w:lineRule="auto"/>
      </w:pPr>
      <w:r>
        <w:separator/>
      </w:r>
    </w:p>
  </w:footnote>
  <w:footnote w:type="continuationSeparator" w:id="0">
    <w:p w:rsidR="00EB5583" w:rsidRDefault="00EB5583" w:rsidP="00EE4A0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5313358"/>
      <w:docPartObj>
        <w:docPartGallery w:val="Page Numbers (Top of Page)"/>
        <w:docPartUnique/>
      </w:docPartObj>
    </w:sdtPr>
    <w:sdtContent>
      <w:p w:rsidR="00EE4A0E" w:rsidRDefault="0047194B">
        <w:pPr>
          <w:pStyle w:val="Header"/>
          <w:jc w:val="right"/>
        </w:pPr>
        <w:r>
          <w:fldChar w:fldCharType="begin"/>
        </w:r>
        <w:r w:rsidR="00A74035">
          <w:instrText xml:space="preserve"> PAGE   \* MERGEFORMAT </w:instrText>
        </w:r>
        <w:r>
          <w:fldChar w:fldCharType="separate"/>
        </w:r>
        <w:r w:rsidR="00AC3079">
          <w:rPr>
            <w:noProof/>
          </w:rPr>
          <w:t>3</w:t>
        </w:r>
        <w:r>
          <w:rPr>
            <w:noProof/>
          </w:rPr>
          <w:fldChar w:fldCharType="end"/>
        </w:r>
      </w:p>
    </w:sdtContent>
  </w:sdt>
  <w:p w:rsidR="00EE4A0E" w:rsidRPr="00FA4EE1" w:rsidRDefault="00FA4EE1" w:rsidP="00FA4EE1">
    <w:pPr>
      <w:rPr>
        <w:b/>
      </w:rPr>
    </w:pPr>
    <w:r w:rsidRPr="00527E73">
      <w:rPr>
        <w:b/>
      </w:rPr>
      <w:t>The Nursing Scope Rubrics for Assessing Essay</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A633FF"/>
    <w:rsid w:val="000101AE"/>
    <w:rsid w:val="00010D73"/>
    <w:rsid w:val="00012DB7"/>
    <w:rsid w:val="00021E25"/>
    <w:rsid w:val="000C17F7"/>
    <w:rsid w:val="000E17C6"/>
    <w:rsid w:val="000F3BAF"/>
    <w:rsid w:val="00110EAC"/>
    <w:rsid w:val="00114858"/>
    <w:rsid w:val="00123006"/>
    <w:rsid w:val="00127332"/>
    <w:rsid w:val="001447AF"/>
    <w:rsid w:val="001518A7"/>
    <w:rsid w:val="0015560D"/>
    <w:rsid w:val="0019419B"/>
    <w:rsid w:val="00197491"/>
    <w:rsid w:val="001A02AC"/>
    <w:rsid w:val="001A443E"/>
    <w:rsid w:val="001F2BAD"/>
    <w:rsid w:val="002047A4"/>
    <w:rsid w:val="002062B2"/>
    <w:rsid w:val="00215B1B"/>
    <w:rsid w:val="00220158"/>
    <w:rsid w:val="00246972"/>
    <w:rsid w:val="002638AC"/>
    <w:rsid w:val="00270E8E"/>
    <w:rsid w:val="002A29A6"/>
    <w:rsid w:val="002B361B"/>
    <w:rsid w:val="002B57B2"/>
    <w:rsid w:val="002E3953"/>
    <w:rsid w:val="002F3907"/>
    <w:rsid w:val="003070EA"/>
    <w:rsid w:val="00341057"/>
    <w:rsid w:val="003710CA"/>
    <w:rsid w:val="003A3AB9"/>
    <w:rsid w:val="003A7A12"/>
    <w:rsid w:val="003B0EF4"/>
    <w:rsid w:val="003B7A1F"/>
    <w:rsid w:val="003F3490"/>
    <w:rsid w:val="004060B7"/>
    <w:rsid w:val="004142CA"/>
    <w:rsid w:val="00457683"/>
    <w:rsid w:val="00463D0C"/>
    <w:rsid w:val="0047194B"/>
    <w:rsid w:val="00484C17"/>
    <w:rsid w:val="004C58AE"/>
    <w:rsid w:val="004D6F58"/>
    <w:rsid w:val="00527E73"/>
    <w:rsid w:val="00530025"/>
    <w:rsid w:val="005358C6"/>
    <w:rsid w:val="00562E4C"/>
    <w:rsid w:val="00573DEB"/>
    <w:rsid w:val="00575D1C"/>
    <w:rsid w:val="0059586B"/>
    <w:rsid w:val="005B09FB"/>
    <w:rsid w:val="005D28E8"/>
    <w:rsid w:val="005E3B6C"/>
    <w:rsid w:val="005E5DEA"/>
    <w:rsid w:val="005E7AFE"/>
    <w:rsid w:val="006048BF"/>
    <w:rsid w:val="00605384"/>
    <w:rsid w:val="006553A1"/>
    <w:rsid w:val="00667D20"/>
    <w:rsid w:val="0068132C"/>
    <w:rsid w:val="0069016F"/>
    <w:rsid w:val="006B6379"/>
    <w:rsid w:val="006E27A6"/>
    <w:rsid w:val="006E758C"/>
    <w:rsid w:val="006F399C"/>
    <w:rsid w:val="00745E32"/>
    <w:rsid w:val="0075061A"/>
    <w:rsid w:val="0079477C"/>
    <w:rsid w:val="007B2C16"/>
    <w:rsid w:val="008008DC"/>
    <w:rsid w:val="00815BC1"/>
    <w:rsid w:val="00826602"/>
    <w:rsid w:val="0083546F"/>
    <w:rsid w:val="00854566"/>
    <w:rsid w:val="00872489"/>
    <w:rsid w:val="0089347B"/>
    <w:rsid w:val="008A1CFB"/>
    <w:rsid w:val="008A2DDF"/>
    <w:rsid w:val="008C4D21"/>
    <w:rsid w:val="00902DA2"/>
    <w:rsid w:val="00910984"/>
    <w:rsid w:val="00912498"/>
    <w:rsid w:val="00920D0E"/>
    <w:rsid w:val="009257E7"/>
    <w:rsid w:val="009B43E2"/>
    <w:rsid w:val="00A2060F"/>
    <w:rsid w:val="00A40B2D"/>
    <w:rsid w:val="00A51E96"/>
    <w:rsid w:val="00A60523"/>
    <w:rsid w:val="00A633FF"/>
    <w:rsid w:val="00A74035"/>
    <w:rsid w:val="00A92854"/>
    <w:rsid w:val="00AC3079"/>
    <w:rsid w:val="00AD0723"/>
    <w:rsid w:val="00AD45D4"/>
    <w:rsid w:val="00AD7C03"/>
    <w:rsid w:val="00AE39CC"/>
    <w:rsid w:val="00AE453D"/>
    <w:rsid w:val="00B14C34"/>
    <w:rsid w:val="00B26027"/>
    <w:rsid w:val="00B42084"/>
    <w:rsid w:val="00B462D6"/>
    <w:rsid w:val="00B75DE8"/>
    <w:rsid w:val="00BD1755"/>
    <w:rsid w:val="00BD6B76"/>
    <w:rsid w:val="00BE051C"/>
    <w:rsid w:val="00BF2F9B"/>
    <w:rsid w:val="00C02E3C"/>
    <w:rsid w:val="00C13D29"/>
    <w:rsid w:val="00C423F2"/>
    <w:rsid w:val="00C50F25"/>
    <w:rsid w:val="00C564F0"/>
    <w:rsid w:val="00C83869"/>
    <w:rsid w:val="00C97B96"/>
    <w:rsid w:val="00D0712F"/>
    <w:rsid w:val="00D251EB"/>
    <w:rsid w:val="00D56B2F"/>
    <w:rsid w:val="00D74663"/>
    <w:rsid w:val="00DA0561"/>
    <w:rsid w:val="00DA0F4D"/>
    <w:rsid w:val="00DC5A04"/>
    <w:rsid w:val="00DC67EE"/>
    <w:rsid w:val="00DF5086"/>
    <w:rsid w:val="00E1089A"/>
    <w:rsid w:val="00E37D7F"/>
    <w:rsid w:val="00E46729"/>
    <w:rsid w:val="00E51251"/>
    <w:rsid w:val="00E61E61"/>
    <w:rsid w:val="00E7231E"/>
    <w:rsid w:val="00EB5583"/>
    <w:rsid w:val="00EE4A0E"/>
    <w:rsid w:val="00EF2A1B"/>
    <w:rsid w:val="00F11792"/>
    <w:rsid w:val="00F26530"/>
    <w:rsid w:val="00F37D17"/>
    <w:rsid w:val="00F43C9B"/>
    <w:rsid w:val="00F4524E"/>
    <w:rsid w:val="00F65E1C"/>
    <w:rsid w:val="00F66201"/>
    <w:rsid w:val="00F83738"/>
    <w:rsid w:val="00F87E24"/>
    <w:rsid w:val="00F93462"/>
    <w:rsid w:val="00FA4EE1"/>
    <w:rsid w:val="00FD01C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51E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633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E4A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4A0E"/>
  </w:style>
  <w:style w:type="paragraph" w:styleId="Footer">
    <w:name w:val="footer"/>
    <w:basedOn w:val="Normal"/>
    <w:link w:val="FooterChar"/>
    <w:uiPriority w:val="99"/>
    <w:semiHidden/>
    <w:unhideWhenUsed/>
    <w:rsid w:val="00EE4A0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E4A0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1065</Words>
  <Characters>6074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good</dc:creator>
  <cp:lastModifiedBy>good</cp:lastModifiedBy>
  <cp:revision>2</cp:revision>
  <dcterms:created xsi:type="dcterms:W3CDTF">2021-09-11T23:39:00Z</dcterms:created>
  <dcterms:modified xsi:type="dcterms:W3CDTF">2021-09-11T23:39:00Z</dcterms:modified>
</cp:coreProperties>
</file>