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E2168" w14:textId="77777777" w:rsidR="00AD5B0D" w:rsidRPr="00AD5B0D" w:rsidRDefault="00990EB7" w:rsidP="00AD5B0D">
      <w:pPr>
        <w:pStyle w:val="Geenafstand"/>
        <w:rPr>
          <w:b/>
          <w:bCs/>
          <w:sz w:val="28"/>
          <w:szCs w:val="32"/>
        </w:rPr>
      </w:pPr>
      <w:r>
        <w:rPr>
          <w:b/>
          <w:bCs/>
          <w:sz w:val="28"/>
          <w:szCs w:val="32"/>
        </w:rPr>
        <w:t>R</w:t>
      </w:r>
      <w:r w:rsidR="00AD5B0D" w:rsidRPr="00AD5B0D">
        <w:rPr>
          <w:b/>
          <w:bCs/>
          <w:sz w:val="28"/>
          <w:szCs w:val="32"/>
        </w:rPr>
        <w:t xml:space="preserve">eserveren </w:t>
      </w:r>
      <w:r>
        <w:rPr>
          <w:b/>
          <w:bCs/>
          <w:sz w:val="28"/>
          <w:szCs w:val="32"/>
        </w:rPr>
        <w:t xml:space="preserve">inhaalexamens </w:t>
      </w:r>
      <w:r w:rsidR="00AD5B0D" w:rsidRPr="00AD5B0D">
        <w:rPr>
          <w:b/>
          <w:bCs/>
          <w:sz w:val="28"/>
          <w:szCs w:val="32"/>
        </w:rPr>
        <w:t>vanaf 18 december</w:t>
      </w:r>
    </w:p>
    <w:p w14:paraId="2BB499F4" w14:textId="77777777" w:rsidR="00AD5B0D" w:rsidRDefault="00AD5B0D" w:rsidP="00AD5B0D">
      <w:pPr>
        <w:pStyle w:val="Geenafstand"/>
      </w:pPr>
    </w:p>
    <w:p w14:paraId="4A82F331" w14:textId="77777777" w:rsidR="00AD5B0D" w:rsidRDefault="00AD5B0D" w:rsidP="00AD5B0D">
      <w:pPr>
        <w:pStyle w:val="Geenafstand"/>
      </w:pPr>
    </w:p>
    <w:p w14:paraId="1CB87891" w14:textId="77777777" w:rsidR="00AD5B0D" w:rsidRPr="00AD5B0D" w:rsidRDefault="00AD5B0D" w:rsidP="00AD5B0D">
      <w:pPr>
        <w:pStyle w:val="Geenafstand"/>
        <w:rPr>
          <w:sz w:val="22"/>
          <w:szCs w:val="26"/>
        </w:rPr>
      </w:pPr>
      <w:r w:rsidRPr="00AD5B0D">
        <w:rPr>
          <w:sz w:val="22"/>
          <w:szCs w:val="26"/>
        </w:rPr>
        <w:t>&lt;&lt;mail voor opleiders&gt;&gt;</w:t>
      </w:r>
    </w:p>
    <w:p w14:paraId="6BF61D60" w14:textId="77777777" w:rsidR="00AD5B0D" w:rsidRDefault="00AD5B0D" w:rsidP="00AD5B0D">
      <w:pPr>
        <w:pStyle w:val="Geenafstand"/>
      </w:pPr>
    </w:p>
    <w:p w14:paraId="5BD1EFBF" w14:textId="77777777" w:rsidR="008F7F6B" w:rsidRPr="00AD5B0D" w:rsidRDefault="008F7F6B" w:rsidP="008F7F6B">
      <w:pPr>
        <w:spacing w:after="0" w:line="240" w:lineRule="auto"/>
        <w:rPr>
          <w:rFonts w:ascii="Verdana" w:hAnsi="Verdana"/>
          <w:b/>
          <w:sz w:val="20"/>
          <w:szCs w:val="20"/>
        </w:rPr>
      </w:pPr>
      <w:r w:rsidRPr="00AD5B0D">
        <w:rPr>
          <w:rFonts w:ascii="Verdana" w:hAnsi="Verdana"/>
          <w:sz w:val="18"/>
          <w:szCs w:val="18"/>
        </w:rPr>
        <w:t xml:space="preserve">Onderwerp: </w:t>
      </w:r>
      <w:r>
        <w:rPr>
          <w:rFonts w:ascii="Verdana" w:hAnsi="Verdana"/>
          <w:sz w:val="18"/>
          <w:szCs w:val="18"/>
        </w:rPr>
        <w:t>reserveren inhaalexamens vanaf 18 december</w:t>
      </w:r>
    </w:p>
    <w:p w14:paraId="1FE7669A" w14:textId="77777777" w:rsidR="008F7F6B" w:rsidRDefault="008F7F6B" w:rsidP="008F7F6B">
      <w:pPr>
        <w:spacing w:after="0" w:line="240" w:lineRule="auto"/>
        <w:rPr>
          <w:rFonts w:ascii="Verdana" w:hAnsi="Verdana"/>
          <w:sz w:val="18"/>
          <w:szCs w:val="18"/>
        </w:rPr>
      </w:pPr>
    </w:p>
    <w:p w14:paraId="0B57F139" w14:textId="77777777" w:rsidR="008F7F6B" w:rsidRPr="0072473C" w:rsidRDefault="008F7F6B" w:rsidP="008F7F6B">
      <w:pPr>
        <w:spacing w:after="0" w:line="240" w:lineRule="auto"/>
        <w:rPr>
          <w:rFonts w:ascii="Verdana" w:hAnsi="Verdana"/>
          <w:sz w:val="18"/>
          <w:szCs w:val="18"/>
        </w:rPr>
      </w:pPr>
      <w:r w:rsidRPr="0072473C">
        <w:rPr>
          <w:rFonts w:ascii="Verdana" w:hAnsi="Verdana"/>
          <w:sz w:val="18"/>
          <w:szCs w:val="18"/>
        </w:rPr>
        <w:t xml:space="preserve">Beste opleider, </w:t>
      </w:r>
    </w:p>
    <w:p w14:paraId="47CDD1ED" w14:textId="77777777" w:rsidR="008F7F6B" w:rsidRDefault="008F7F6B" w:rsidP="008F7F6B">
      <w:pPr>
        <w:spacing w:after="0" w:line="240" w:lineRule="auto"/>
        <w:rPr>
          <w:rFonts w:ascii="Verdana" w:hAnsi="Verdana"/>
          <w:sz w:val="18"/>
          <w:szCs w:val="18"/>
        </w:rPr>
      </w:pPr>
    </w:p>
    <w:p w14:paraId="3DFB501B" w14:textId="6F586D90" w:rsidR="00D90E37" w:rsidRDefault="00BF0277" w:rsidP="008F7F6B">
      <w:pPr>
        <w:spacing w:after="0" w:line="240" w:lineRule="auto"/>
        <w:rPr>
          <w:rFonts w:ascii="Verdana" w:hAnsi="Verdana"/>
          <w:sz w:val="18"/>
          <w:szCs w:val="18"/>
        </w:rPr>
      </w:pPr>
      <w:r>
        <w:rPr>
          <w:rFonts w:ascii="Verdana" w:hAnsi="Verdana"/>
          <w:sz w:val="18"/>
          <w:szCs w:val="18"/>
        </w:rPr>
        <w:t xml:space="preserve">Op vrijdag 18 december om 09.00 uur gaat </w:t>
      </w:r>
      <w:r w:rsidR="008F7F6B">
        <w:rPr>
          <w:rFonts w:ascii="Verdana" w:hAnsi="Verdana"/>
          <w:sz w:val="18"/>
          <w:szCs w:val="18"/>
        </w:rPr>
        <w:t xml:space="preserve">TOP internet weer open voor het reserveren van </w:t>
      </w:r>
      <w:r>
        <w:rPr>
          <w:rFonts w:ascii="Verdana" w:hAnsi="Verdana"/>
          <w:sz w:val="18"/>
          <w:szCs w:val="18"/>
        </w:rPr>
        <w:t>alle theorie- en praktijkexamens, tussentijdse toetsen</w:t>
      </w:r>
      <w:r w:rsidR="009112C9">
        <w:rPr>
          <w:rFonts w:ascii="Verdana" w:hAnsi="Verdana"/>
          <w:sz w:val="18"/>
          <w:szCs w:val="18"/>
        </w:rPr>
        <w:t>,</w:t>
      </w:r>
      <w:r>
        <w:rPr>
          <w:rFonts w:ascii="Verdana" w:hAnsi="Verdana"/>
          <w:sz w:val="18"/>
          <w:szCs w:val="18"/>
        </w:rPr>
        <w:t xml:space="preserve"> beroepsexamens</w:t>
      </w:r>
      <w:r w:rsidR="009112C9">
        <w:rPr>
          <w:rFonts w:ascii="Verdana" w:hAnsi="Verdana"/>
          <w:sz w:val="18"/>
          <w:szCs w:val="18"/>
        </w:rPr>
        <w:t xml:space="preserve"> en rijtesten</w:t>
      </w:r>
      <w:r w:rsidR="008F7F6B">
        <w:rPr>
          <w:rFonts w:ascii="Verdana" w:hAnsi="Verdana"/>
          <w:sz w:val="18"/>
          <w:szCs w:val="18"/>
        </w:rPr>
        <w:t xml:space="preserve">. Uitgestelde examens in de lockdownperiode van 15 december tot en met 19 januari kunt u op de dag na het uitstel opnieuw reserveren. Hiervoor zijn speciale plekken beschikbaar in de periode van 20 januari tot en met 31 maart. </w:t>
      </w:r>
      <w:r>
        <w:rPr>
          <w:rFonts w:ascii="Verdana" w:hAnsi="Verdana"/>
          <w:sz w:val="18"/>
          <w:szCs w:val="18"/>
        </w:rPr>
        <w:t xml:space="preserve">Deze kandidaten krijgen voorrang boven nieuwe kandidaten. </w:t>
      </w:r>
    </w:p>
    <w:p w14:paraId="6D3D01EF" w14:textId="340D24E0" w:rsidR="00D90E37" w:rsidRDefault="00D90E37" w:rsidP="008F7F6B">
      <w:pPr>
        <w:spacing w:after="0" w:line="240" w:lineRule="auto"/>
        <w:rPr>
          <w:rFonts w:ascii="Verdana" w:hAnsi="Verdana"/>
          <w:sz w:val="18"/>
          <w:szCs w:val="18"/>
        </w:rPr>
      </w:pPr>
    </w:p>
    <w:p w14:paraId="58801DC4" w14:textId="23582207" w:rsidR="00D90E37" w:rsidRDefault="00D90E37" w:rsidP="00D90E37">
      <w:pPr>
        <w:spacing w:after="0" w:line="240" w:lineRule="auto"/>
        <w:rPr>
          <w:rFonts w:ascii="Verdana" w:hAnsi="Verdana"/>
          <w:sz w:val="18"/>
          <w:szCs w:val="18"/>
        </w:rPr>
      </w:pPr>
      <w:bookmarkStart w:id="0" w:name="_Hlk59111941"/>
      <w:r>
        <w:rPr>
          <w:rFonts w:ascii="Verdana" w:hAnsi="Verdana"/>
          <w:sz w:val="18"/>
          <w:szCs w:val="18"/>
        </w:rPr>
        <w:t xml:space="preserve">Nieuwe examens kunt u vanaf 18 december op elk gewenst moment reserveren voor de periode vanaf 1 april. </w:t>
      </w:r>
      <w:r w:rsidR="00277448">
        <w:rPr>
          <w:rFonts w:ascii="Verdana" w:hAnsi="Verdana"/>
          <w:sz w:val="18"/>
          <w:szCs w:val="18"/>
        </w:rPr>
        <w:t>Voor de theorie-examens B, A en AM komen de plekken vanaf 1 april pas beschikbaar in de loop van volgende week.</w:t>
      </w:r>
    </w:p>
    <w:bookmarkEnd w:id="0"/>
    <w:p w14:paraId="4602D06E" w14:textId="77777777" w:rsidR="00D90E37" w:rsidRDefault="00D90E37" w:rsidP="008F7F6B">
      <w:pPr>
        <w:spacing w:after="0" w:line="240" w:lineRule="auto"/>
        <w:rPr>
          <w:rFonts w:ascii="Verdana" w:hAnsi="Verdana"/>
          <w:sz w:val="18"/>
          <w:szCs w:val="18"/>
        </w:rPr>
      </w:pPr>
    </w:p>
    <w:p w14:paraId="7502D8D6" w14:textId="77777777" w:rsidR="00D90E37" w:rsidRDefault="00D90E37" w:rsidP="00D90E37">
      <w:pPr>
        <w:spacing w:after="0" w:line="240" w:lineRule="auto"/>
        <w:rPr>
          <w:rFonts w:ascii="Verdana" w:hAnsi="Verdana"/>
          <w:sz w:val="18"/>
          <w:szCs w:val="18"/>
        </w:rPr>
      </w:pPr>
      <w:r>
        <w:rPr>
          <w:rFonts w:ascii="Verdana" w:hAnsi="Verdana"/>
          <w:sz w:val="18"/>
          <w:szCs w:val="18"/>
        </w:rPr>
        <w:t xml:space="preserve">Heeft u al examens gekocht voor de periode van 20 januari tot en met 31 maart, kunt u die behouden. </w:t>
      </w:r>
    </w:p>
    <w:p w14:paraId="09457186" w14:textId="757B97CC" w:rsidR="00BF0277" w:rsidRDefault="00BF0277" w:rsidP="008F7F6B">
      <w:pPr>
        <w:spacing w:after="0" w:line="240" w:lineRule="auto"/>
        <w:rPr>
          <w:rFonts w:ascii="Verdana" w:hAnsi="Verdana"/>
          <w:sz w:val="18"/>
          <w:szCs w:val="18"/>
        </w:rPr>
      </w:pPr>
    </w:p>
    <w:p w14:paraId="4768D1C0" w14:textId="77777777" w:rsidR="009112C9" w:rsidRDefault="009112C9" w:rsidP="009112C9">
      <w:pPr>
        <w:pStyle w:val="Geenafstand"/>
        <w:rPr>
          <w:b/>
          <w:bCs/>
        </w:rPr>
      </w:pPr>
      <w:r>
        <w:rPr>
          <w:b/>
          <w:bCs/>
        </w:rPr>
        <w:t>Geld terug voor betaalde examens tijdens lockdown</w:t>
      </w:r>
    </w:p>
    <w:p w14:paraId="1B4382B3" w14:textId="77777777" w:rsidR="009112C9" w:rsidRDefault="009112C9" w:rsidP="009112C9">
      <w:pPr>
        <w:pStyle w:val="Geenafstand"/>
      </w:pPr>
      <w:r>
        <w:t>Tijdens de lockdown van 15 december tot en met 19 januari worden alle examens en rijtesten uitgesteld bij het CBR. Als hiervoor al geld van uw rekening-courant is gehaald, betalen we dat terug. Dat geldt ook voor de gereserveerde plekken waaraan u nog geen naam van een kandidaat heeft gekoppeld.</w:t>
      </w:r>
    </w:p>
    <w:p w14:paraId="217B6512" w14:textId="15E1360A" w:rsidR="009112C9" w:rsidRDefault="009112C9" w:rsidP="008F7F6B">
      <w:pPr>
        <w:spacing w:after="0" w:line="240" w:lineRule="auto"/>
        <w:rPr>
          <w:rFonts w:ascii="Verdana" w:hAnsi="Verdana"/>
          <w:sz w:val="18"/>
          <w:szCs w:val="18"/>
        </w:rPr>
      </w:pPr>
    </w:p>
    <w:p w14:paraId="4820C4D2" w14:textId="51A6F4DB" w:rsidR="00D90E37" w:rsidRPr="00D90E37" w:rsidRDefault="00D90E37" w:rsidP="008F7F6B">
      <w:pPr>
        <w:spacing w:after="0" w:line="240" w:lineRule="auto"/>
        <w:rPr>
          <w:rFonts w:ascii="Verdana" w:hAnsi="Verdana"/>
          <w:b/>
          <w:bCs/>
          <w:sz w:val="18"/>
          <w:szCs w:val="18"/>
        </w:rPr>
      </w:pPr>
      <w:r>
        <w:rPr>
          <w:rFonts w:ascii="Verdana" w:hAnsi="Verdana"/>
          <w:b/>
          <w:bCs/>
          <w:sz w:val="18"/>
          <w:szCs w:val="18"/>
        </w:rPr>
        <w:t>Gekochte blokken t/m 19 januar</w:t>
      </w:r>
      <w:r w:rsidR="009112C9">
        <w:rPr>
          <w:rFonts w:ascii="Verdana" w:hAnsi="Verdana"/>
          <w:b/>
          <w:bCs/>
          <w:sz w:val="18"/>
          <w:szCs w:val="18"/>
        </w:rPr>
        <w:t>i</w:t>
      </w:r>
    </w:p>
    <w:p w14:paraId="2C2B8D66" w14:textId="77777777" w:rsidR="00D90E37" w:rsidRDefault="00D90E37" w:rsidP="00194380">
      <w:pPr>
        <w:spacing w:after="0" w:line="240" w:lineRule="auto"/>
        <w:rPr>
          <w:rFonts w:ascii="Verdana" w:hAnsi="Verdana"/>
          <w:sz w:val="18"/>
          <w:szCs w:val="18"/>
        </w:rPr>
      </w:pPr>
      <w:r>
        <w:rPr>
          <w:rFonts w:ascii="Verdana" w:hAnsi="Verdana"/>
          <w:sz w:val="18"/>
          <w:szCs w:val="18"/>
        </w:rPr>
        <w:t xml:space="preserve">Gekochte naamloze </w:t>
      </w:r>
      <w:r w:rsidR="00194380">
        <w:rPr>
          <w:rFonts w:ascii="Verdana" w:hAnsi="Verdana"/>
          <w:sz w:val="18"/>
          <w:szCs w:val="18"/>
        </w:rPr>
        <w:t>examen</w:t>
      </w:r>
      <w:r>
        <w:rPr>
          <w:rFonts w:ascii="Verdana" w:hAnsi="Verdana"/>
          <w:sz w:val="18"/>
          <w:szCs w:val="18"/>
        </w:rPr>
        <w:t xml:space="preserve">plekken in de periode tot en met 31 december zijn door het CBR al teruggenomen. De gekochte naamloze </w:t>
      </w:r>
      <w:r w:rsidR="00194380">
        <w:rPr>
          <w:rFonts w:ascii="Verdana" w:hAnsi="Verdana"/>
          <w:sz w:val="18"/>
          <w:szCs w:val="18"/>
        </w:rPr>
        <w:t>examen</w:t>
      </w:r>
      <w:r>
        <w:rPr>
          <w:rFonts w:ascii="Verdana" w:hAnsi="Verdana"/>
          <w:sz w:val="18"/>
          <w:szCs w:val="18"/>
        </w:rPr>
        <w:t>plekken in de periode van 1 januari tot en met 19 januari worden op een later tijdstip teruggenomen.</w:t>
      </w:r>
      <w:r w:rsidR="00194380">
        <w:rPr>
          <w:rFonts w:ascii="Verdana" w:hAnsi="Verdana"/>
          <w:sz w:val="18"/>
          <w:szCs w:val="18"/>
        </w:rPr>
        <w:t xml:space="preserve"> Dit met uitzondering van de </w:t>
      </w:r>
      <w:r>
        <w:rPr>
          <w:rFonts w:ascii="Verdana" w:hAnsi="Verdana"/>
          <w:sz w:val="18"/>
          <w:szCs w:val="18"/>
        </w:rPr>
        <w:t xml:space="preserve">gekochte </w:t>
      </w:r>
      <w:r w:rsidR="00194380">
        <w:rPr>
          <w:rFonts w:ascii="Verdana" w:hAnsi="Verdana"/>
          <w:sz w:val="18"/>
          <w:szCs w:val="18"/>
        </w:rPr>
        <w:t xml:space="preserve">naamloze </w:t>
      </w:r>
      <w:r>
        <w:rPr>
          <w:rFonts w:ascii="Verdana" w:hAnsi="Verdana"/>
          <w:sz w:val="18"/>
          <w:szCs w:val="18"/>
        </w:rPr>
        <w:t>theorie-examen</w:t>
      </w:r>
      <w:r w:rsidR="00194380">
        <w:rPr>
          <w:rFonts w:ascii="Verdana" w:hAnsi="Verdana"/>
          <w:sz w:val="18"/>
          <w:szCs w:val="18"/>
        </w:rPr>
        <w:t xml:space="preserve">plekken </w:t>
      </w:r>
      <w:r>
        <w:rPr>
          <w:rFonts w:ascii="Verdana" w:hAnsi="Verdana"/>
          <w:sz w:val="18"/>
          <w:szCs w:val="18"/>
        </w:rPr>
        <w:t>van CCV</w:t>
      </w:r>
      <w:r w:rsidR="00194380">
        <w:rPr>
          <w:rFonts w:ascii="Verdana" w:hAnsi="Verdana"/>
          <w:sz w:val="18"/>
          <w:szCs w:val="18"/>
        </w:rPr>
        <w:t xml:space="preserve">; die </w:t>
      </w:r>
      <w:r>
        <w:rPr>
          <w:rFonts w:ascii="Verdana" w:hAnsi="Verdana"/>
          <w:sz w:val="18"/>
          <w:szCs w:val="18"/>
        </w:rPr>
        <w:t>zijn al wel teruggenomen in de periode tot en met 19 januari.</w:t>
      </w:r>
    </w:p>
    <w:p w14:paraId="1DDC451E" w14:textId="657097C8" w:rsidR="00D90E37" w:rsidRDefault="00D90E37" w:rsidP="008F7F6B">
      <w:pPr>
        <w:spacing w:after="0" w:line="240" w:lineRule="auto"/>
        <w:rPr>
          <w:rFonts w:ascii="Verdana" w:hAnsi="Verdana"/>
          <w:sz w:val="18"/>
          <w:szCs w:val="18"/>
        </w:rPr>
      </w:pPr>
    </w:p>
    <w:p w14:paraId="354824F2" w14:textId="77777777" w:rsidR="009112C9" w:rsidRPr="003E0473" w:rsidRDefault="009112C9" w:rsidP="009112C9">
      <w:pPr>
        <w:spacing w:after="0" w:line="240" w:lineRule="auto"/>
        <w:rPr>
          <w:rFonts w:ascii="Verdana" w:hAnsi="Verdana"/>
          <w:b/>
          <w:bCs/>
          <w:sz w:val="18"/>
          <w:szCs w:val="18"/>
        </w:rPr>
      </w:pPr>
      <w:r>
        <w:rPr>
          <w:rFonts w:ascii="Verdana" w:hAnsi="Verdana"/>
          <w:b/>
          <w:bCs/>
          <w:sz w:val="18"/>
          <w:szCs w:val="18"/>
        </w:rPr>
        <w:t>Verschil in examengeld</w:t>
      </w:r>
    </w:p>
    <w:p w14:paraId="2BBE1A14" w14:textId="77777777" w:rsidR="009112C9" w:rsidRDefault="009112C9" w:rsidP="009112C9">
      <w:pPr>
        <w:spacing w:after="0" w:line="240" w:lineRule="auto"/>
        <w:rPr>
          <w:rFonts w:ascii="Verdana" w:hAnsi="Verdana"/>
          <w:sz w:val="18"/>
          <w:szCs w:val="18"/>
        </w:rPr>
      </w:pPr>
      <w:r>
        <w:rPr>
          <w:rFonts w:ascii="Verdana" w:hAnsi="Verdana"/>
          <w:sz w:val="18"/>
          <w:szCs w:val="18"/>
        </w:rPr>
        <w:t xml:space="preserve">Als u uitgestelde examens uit 2020 opnieuw reserveert in 2021, </w:t>
      </w:r>
      <w:r w:rsidRPr="001522FF">
        <w:rPr>
          <w:rFonts w:ascii="Verdana" w:hAnsi="Verdana"/>
          <w:sz w:val="18"/>
          <w:szCs w:val="18"/>
        </w:rPr>
        <w:t xml:space="preserve">betaalt </w:t>
      </w:r>
      <w:r>
        <w:rPr>
          <w:rFonts w:ascii="Verdana" w:hAnsi="Verdana"/>
          <w:sz w:val="18"/>
          <w:szCs w:val="18"/>
        </w:rPr>
        <w:t xml:space="preserve">u </w:t>
      </w:r>
      <w:r w:rsidRPr="001522FF">
        <w:rPr>
          <w:rFonts w:ascii="Verdana" w:hAnsi="Verdana"/>
          <w:sz w:val="18"/>
          <w:szCs w:val="18"/>
        </w:rPr>
        <w:t xml:space="preserve">het bedrag van 2021. Het verschil met het bedrag van 2020 krijgt </w:t>
      </w:r>
      <w:r>
        <w:rPr>
          <w:rFonts w:ascii="Verdana" w:hAnsi="Verdana"/>
          <w:sz w:val="18"/>
          <w:szCs w:val="18"/>
        </w:rPr>
        <w:t xml:space="preserve">u </w:t>
      </w:r>
      <w:r w:rsidRPr="001522FF">
        <w:rPr>
          <w:rFonts w:ascii="Verdana" w:hAnsi="Verdana"/>
          <w:sz w:val="18"/>
          <w:szCs w:val="18"/>
        </w:rPr>
        <w:t>terugbetaald.</w:t>
      </w:r>
    </w:p>
    <w:p w14:paraId="1F665E9B" w14:textId="77777777" w:rsidR="009112C9" w:rsidRDefault="009112C9" w:rsidP="008F7F6B">
      <w:pPr>
        <w:spacing w:after="0" w:line="240" w:lineRule="auto"/>
        <w:rPr>
          <w:rFonts w:ascii="Verdana" w:hAnsi="Verdana"/>
          <w:sz w:val="18"/>
          <w:szCs w:val="18"/>
        </w:rPr>
      </w:pPr>
    </w:p>
    <w:p w14:paraId="2654592E" w14:textId="77777777" w:rsidR="003C41D0" w:rsidRPr="003C41D0" w:rsidRDefault="003C41D0" w:rsidP="008F7F6B">
      <w:pPr>
        <w:spacing w:after="0" w:line="240" w:lineRule="auto"/>
        <w:rPr>
          <w:rFonts w:ascii="Verdana" w:hAnsi="Verdana"/>
          <w:b/>
          <w:bCs/>
          <w:sz w:val="18"/>
          <w:szCs w:val="18"/>
        </w:rPr>
      </w:pPr>
      <w:r>
        <w:rPr>
          <w:rFonts w:ascii="Verdana" w:hAnsi="Verdana"/>
          <w:b/>
          <w:bCs/>
          <w:sz w:val="18"/>
          <w:szCs w:val="18"/>
        </w:rPr>
        <w:t>Veranderen</w:t>
      </w:r>
    </w:p>
    <w:p w14:paraId="0CEE05EB" w14:textId="77777777" w:rsidR="00D90E37" w:rsidRDefault="003C41D0" w:rsidP="008F7F6B">
      <w:pPr>
        <w:spacing w:after="0" w:line="240" w:lineRule="auto"/>
        <w:rPr>
          <w:rFonts w:ascii="Verdana" w:hAnsi="Verdana"/>
          <w:sz w:val="18"/>
          <w:szCs w:val="18"/>
        </w:rPr>
      </w:pPr>
      <w:r>
        <w:rPr>
          <w:rFonts w:ascii="Verdana" w:hAnsi="Verdana"/>
          <w:sz w:val="18"/>
          <w:szCs w:val="18"/>
        </w:rPr>
        <w:t>Gereserveerde examens in de periode tot en met 19 januari kunt u wél inzien, maar</w:t>
      </w:r>
      <w:r w:rsidR="00D90E37">
        <w:rPr>
          <w:rFonts w:ascii="Verdana" w:hAnsi="Verdana"/>
          <w:sz w:val="18"/>
          <w:szCs w:val="18"/>
        </w:rPr>
        <w:t xml:space="preserve"> u kunt er niets mee doen. Gereserveerde examens in de periode vanaf 20 januari kunt u wél veranderen.</w:t>
      </w:r>
    </w:p>
    <w:p w14:paraId="2265B16F" w14:textId="77777777" w:rsidR="003C41D0" w:rsidRDefault="003C41D0" w:rsidP="008F7F6B">
      <w:pPr>
        <w:spacing w:after="0" w:line="240" w:lineRule="auto"/>
        <w:rPr>
          <w:rFonts w:ascii="Verdana" w:hAnsi="Verdana"/>
          <w:sz w:val="18"/>
          <w:szCs w:val="18"/>
        </w:rPr>
      </w:pPr>
    </w:p>
    <w:p w14:paraId="3254B77B" w14:textId="51DA4BAA" w:rsidR="008F7F6B" w:rsidRPr="00BF0277" w:rsidRDefault="00BF0277" w:rsidP="008F7F6B">
      <w:pPr>
        <w:spacing w:after="0" w:line="240" w:lineRule="auto"/>
        <w:rPr>
          <w:rFonts w:ascii="Verdana" w:hAnsi="Verdana"/>
          <w:b/>
          <w:bCs/>
          <w:sz w:val="18"/>
          <w:szCs w:val="18"/>
        </w:rPr>
      </w:pPr>
      <w:r w:rsidRPr="00BF0277">
        <w:rPr>
          <w:rFonts w:ascii="Verdana" w:hAnsi="Verdana"/>
          <w:b/>
          <w:bCs/>
          <w:sz w:val="18"/>
          <w:szCs w:val="18"/>
        </w:rPr>
        <w:t>Versoepelingen</w:t>
      </w:r>
      <w:r w:rsidR="00E73280">
        <w:rPr>
          <w:rFonts w:ascii="Verdana" w:hAnsi="Verdana"/>
          <w:b/>
          <w:bCs/>
          <w:sz w:val="18"/>
          <w:szCs w:val="18"/>
        </w:rPr>
        <w:t xml:space="preserve"> in TOP internet</w:t>
      </w:r>
    </w:p>
    <w:p w14:paraId="770FC073" w14:textId="77777777" w:rsidR="00BF0277" w:rsidRDefault="00EF7735" w:rsidP="008F7F6B">
      <w:pPr>
        <w:spacing w:after="0" w:line="240" w:lineRule="auto"/>
        <w:rPr>
          <w:rFonts w:ascii="Verdana" w:hAnsi="Verdana"/>
          <w:sz w:val="18"/>
          <w:szCs w:val="18"/>
        </w:rPr>
      </w:pPr>
      <w:r>
        <w:rPr>
          <w:rFonts w:ascii="Verdana" w:hAnsi="Verdana"/>
          <w:sz w:val="18"/>
          <w:szCs w:val="18"/>
        </w:rPr>
        <w:t>Om het plannen voor u als opleider makkelijker te maken, gelden v</w:t>
      </w:r>
      <w:r w:rsidR="00BF0277">
        <w:rPr>
          <w:rFonts w:ascii="Verdana" w:hAnsi="Verdana"/>
          <w:sz w:val="18"/>
          <w:szCs w:val="18"/>
        </w:rPr>
        <w:t>oor de periode tot en met 19 januari de volgende versoepelingen</w:t>
      </w:r>
      <w:r>
        <w:rPr>
          <w:rFonts w:ascii="Verdana" w:hAnsi="Verdana"/>
          <w:sz w:val="18"/>
          <w:szCs w:val="18"/>
        </w:rPr>
        <w:t xml:space="preserve"> in TOP internet</w:t>
      </w:r>
      <w:r w:rsidR="00BF0277">
        <w:rPr>
          <w:rFonts w:ascii="Verdana" w:hAnsi="Verdana"/>
          <w:sz w:val="18"/>
          <w:szCs w:val="18"/>
        </w:rPr>
        <w:t>:</w:t>
      </w:r>
    </w:p>
    <w:p w14:paraId="3256E2A8" w14:textId="77777777" w:rsidR="00BF0277" w:rsidRDefault="00BF0277" w:rsidP="008F7F6B">
      <w:pPr>
        <w:spacing w:after="0" w:line="240" w:lineRule="auto"/>
        <w:rPr>
          <w:rFonts w:ascii="Verdana" w:hAnsi="Verdana"/>
          <w:sz w:val="18"/>
          <w:szCs w:val="18"/>
        </w:rPr>
      </w:pPr>
    </w:p>
    <w:p w14:paraId="4A4209A4" w14:textId="082B1BDA" w:rsidR="00EF7735" w:rsidRPr="00EF7735" w:rsidRDefault="00EF7735" w:rsidP="008F7F6B">
      <w:pPr>
        <w:spacing w:after="0" w:line="240" w:lineRule="auto"/>
        <w:rPr>
          <w:rFonts w:ascii="Verdana" w:hAnsi="Verdana"/>
          <w:i/>
          <w:iCs/>
          <w:sz w:val="18"/>
          <w:szCs w:val="18"/>
        </w:rPr>
      </w:pPr>
      <w:r>
        <w:rPr>
          <w:rFonts w:ascii="Verdana" w:hAnsi="Verdana"/>
          <w:i/>
          <w:iCs/>
          <w:sz w:val="18"/>
          <w:szCs w:val="18"/>
        </w:rPr>
        <w:t>Praktijkexamens</w:t>
      </w:r>
      <w:r w:rsidR="004662BE">
        <w:rPr>
          <w:rFonts w:ascii="Verdana" w:hAnsi="Verdana"/>
          <w:i/>
          <w:iCs/>
          <w:sz w:val="18"/>
          <w:szCs w:val="18"/>
        </w:rPr>
        <w:t xml:space="preserve"> en toetsen </w:t>
      </w:r>
      <w:r>
        <w:rPr>
          <w:rFonts w:ascii="Verdana" w:hAnsi="Verdana"/>
          <w:i/>
          <w:iCs/>
          <w:sz w:val="18"/>
          <w:szCs w:val="18"/>
        </w:rPr>
        <w:t>B, BE, A, AM2 en AM4</w:t>
      </w:r>
    </w:p>
    <w:p w14:paraId="6278C4C6" w14:textId="77777777" w:rsidR="00BF0277" w:rsidRDefault="00EF7735" w:rsidP="00EF7735">
      <w:pPr>
        <w:pStyle w:val="Lijstalinea"/>
        <w:numPr>
          <w:ilvl w:val="0"/>
          <w:numId w:val="1"/>
        </w:numPr>
        <w:spacing w:after="0" w:line="240" w:lineRule="auto"/>
        <w:rPr>
          <w:rFonts w:ascii="Verdana" w:hAnsi="Verdana"/>
          <w:sz w:val="18"/>
          <w:szCs w:val="18"/>
        </w:rPr>
      </w:pPr>
      <w:r>
        <w:rPr>
          <w:rFonts w:ascii="Verdana" w:hAnsi="Verdana"/>
          <w:sz w:val="18"/>
          <w:szCs w:val="18"/>
        </w:rPr>
        <w:t xml:space="preserve">Gekochte </w:t>
      </w:r>
      <w:r w:rsidR="00842E91">
        <w:rPr>
          <w:rFonts w:ascii="Verdana" w:hAnsi="Verdana"/>
          <w:sz w:val="18"/>
          <w:szCs w:val="18"/>
        </w:rPr>
        <w:t xml:space="preserve">naamloze </w:t>
      </w:r>
      <w:r>
        <w:rPr>
          <w:rFonts w:ascii="Verdana" w:hAnsi="Verdana"/>
          <w:sz w:val="18"/>
          <w:szCs w:val="18"/>
        </w:rPr>
        <w:t xml:space="preserve">blokken </w:t>
      </w:r>
      <w:r w:rsidR="001522FF">
        <w:rPr>
          <w:rFonts w:ascii="Verdana" w:hAnsi="Verdana"/>
          <w:sz w:val="18"/>
          <w:szCs w:val="18"/>
        </w:rPr>
        <w:t xml:space="preserve">in </w:t>
      </w:r>
      <w:r w:rsidR="00842E91">
        <w:rPr>
          <w:rFonts w:ascii="Verdana" w:hAnsi="Verdana"/>
          <w:sz w:val="18"/>
          <w:szCs w:val="18"/>
        </w:rPr>
        <w:t xml:space="preserve">de periode </w:t>
      </w:r>
      <w:r w:rsidR="001522FF">
        <w:rPr>
          <w:rFonts w:ascii="Verdana" w:hAnsi="Verdana"/>
          <w:sz w:val="18"/>
          <w:szCs w:val="18"/>
        </w:rPr>
        <w:t xml:space="preserve">vanaf 20 januari </w:t>
      </w:r>
      <w:r>
        <w:rPr>
          <w:rFonts w:ascii="Verdana" w:hAnsi="Verdana"/>
          <w:sz w:val="18"/>
          <w:szCs w:val="18"/>
        </w:rPr>
        <w:t>kunt u kosteloos annuleren.</w:t>
      </w:r>
    </w:p>
    <w:p w14:paraId="4E21C4DC" w14:textId="77777777" w:rsidR="001522FF" w:rsidRPr="00EF7735" w:rsidRDefault="001522FF" w:rsidP="001522FF">
      <w:pPr>
        <w:pStyle w:val="Lijstalinea"/>
        <w:numPr>
          <w:ilvl w:val="0"/>
          <w:numId w:val="1"/>
        </w:numPr>
        <w:spacing w:after="0" w:line="240" w:lineRule="auto"/>
        <w:rPr>
          <w:rFonts w:ascii="Verdana" w:hAnsi="Verdana"/>
          <w:sz w:val="18"/>
          <w:szCs w:val="18"/>
        </w:rPr>
      </w:pPr>
      <w:r>
        <w:rPr>
          <w:rFonts w:ascii="Verdana" w:hAnsi="Verdana"/>
          <w:sz w:val="18"/>
          <w:szCs w:val="18"/>
        </w:rPr>
        <w:t>Al op naam gereserveerde examens in de periode vanaf 20 januari kunt u kosteloos annuleren. Bijvoorbeeld als u nu al weet dat uw kandidaat niet op tijd rijvaardig zal zijn.</w:t>
      </w:r>
    </w:p>
    <w:p w14:paraId="0089F91A" w14:textId="77777777" w:rsidR="00EF7735" w:rsidRDefault="00EF7735" w:rsidP="00EF7735">
      <w:pPr>
        <w:pStyle w:val="Lijstalinea"/>
        <w:numPr>
          <w:ilvl w:val="0"/>
          <w:numId w:val="1"/>
        </w:numPr>
        <w:spacing w:after="0" w:line="240" w:lineRule="auto"/>
        <w:rPr>
          <w:rFonts w:ascii="Verdana" w:hAnsi="Verdana"/>
          <w:sz w:val="18"/>
          <w:szCs w:val="18"/>
        </w:rPr>
      </w:pPr>
      <w:r>
        <w:rPr>
          <w:rFonts w:ascii="Verdana" w:hAnsi="Verdana"/>
          <w:sz w:val="18"/>
          <w:szCs w:val="18"/>
        </w:rPr>
        <w:t>Uitstel</w:t>
      </w:r>
      <w:r w:rsidR="003C41D0">
        <w:rPr>
          <w:rFonts w:ascii="Verdana" w:hAnsi="Verdana"/>
          <w:sz w:val="18"/>
          <w:szCs w:val="18"/>
        </w:rPr>
        <w:t>examens kunt u reserveren op de speciale uitstelplekken, maar ook op uw eigen naamloze plekken.</w:t>
      </w:r>
    </w:p>
    <w:p w14:paraId="4826115E" w14:textId="77777777" w:rsidR="003C41D0" w:rsidRDefault="003C41D0" w:rsidP="00EF7735">
      <w:pPr>
        <w:pStyle w:val="Lijstalinea"/>
        <w:numPr>
          <w:ilvl w:val="0"/>
          <w:numId w:val="1"/>
        </w:numPr>
        <w:spacing w:after="0" w:line="240" w:lineRule="auto"/>
        <w:rPr>
          <w:rFonts w:ascii="Verdana" w:hAnsi="Verdana"/>
          <w:sz w:val="18"/>
          <w:szCs w:val="18"/>
        </w:rPr>
      </w:pPr>
      <w:r>
        <w:rPr>
          <w:rFonts w:ascii="Verdana" w:hAnsi="Verdana"/>
          <w:sz w:val="18"/>
          <w:szCs w:val="18"/>
        </w:rPr>
        <w:t>Kandidaten van uitgestelde examens kunt u wisselen met kandidaten van niet-uitgestelde examens.</w:t>
      </w:r>
    </w:p>
    <w:p w14:paraId="77752275" w14:textId="03A2F7BE" w:rsidR="00EF7735" w:rsidRDefault="00EF7735" w:rsidP="00EF7735">
      <w:pPr>
        <w:pStyle w:val="Lijstalinea"/>
        <w:numPr>
          <w:ilvl w:val="0"/>
          <w:numId w:val="1"/>
        </w:numPr>
        <w:spacing w:after="0" w:line="240" w:lineRule="auto"/>
        <w:rPr>
          <w:rFonts w:ascii="Verdana" w:hAnsi="Verdana"/>
          <w:sz w:val="18"/>
          <w:szCs w:val="18"/>
        </w:rPr>
      </w:pPr>
      <w:r>
        <w:rPr>
          <w:rFonts w:ascii="Verdana" w:hAnsi="Verdana"/>
          <w:sz w:val="18"/>
          <w:szCs w:val="18"/>
        </w:rPr>
        <w:t xml:space="preserve">Voor </w:t>
      </w:r>
      <w:r w:rsidR="004662BE">
        <w:rPr>
          <w:rFonts w:ascii="Verdana" w:hAnsi="Verdana"/>
          <w:sz w:val="18"/>
          <w:szCs w:val="18"/>
        </w:rPr>
        <w:t>de 1</w:t>
      </w:r>
      <w:r w:rsidR="004662BE" w:rsidRPr="004662BE">
        <w:rPr>
          <w:rFonts w:ascii="Verdana" w:hAnsi="Verdana"/>
          <w:sz w:val="18"/>
          <w:szCs w:val="18"/>
          <w:vertAlign w:val="superscript"/>
        </w:rPr>
        <w:t>e</w:t>
      </w:r>
      <w:r w:rsidR="004662BE">
        <w:rPr>
          <w:rFonts w:ascii="Verdana" w:hAnsi="Verdana"/>
          <w:sz w:val="18"/>
          <w:szCs w:val="18"/>
        </w:rPr>
        <w:t xml:space="preserve"> </w:t>
      </w:r>
      <w:r>
        <w:rPr>
          <w:rFonts w:ascii="Verdana" w:hAnsi="Verdana"/>
          <w:sz w:val="18"/>
          <w:szCs w:val="18"/>
        </w:rPr>
        <w:t>B-examens hoeven gekochte naamloze blokken pas 14 dagen tevoren op naam te zijn gezet. Voor de overige examens hoeft dat pas 7 dagen tevoren.</w:t>
      </w:r>
    </w:p>
    <w:p w14:paraId="63B7C99A" w14:textId="77777777" w:rsidR="00BF0277" w:rsidRDefault="00BF0277" w:rsidP="008F7F6B">
      <w:pPr>
        <w:spacing w:after="0" w:line="240" w:lineRule="auto"/>
        <w:rPr>
          <w:rFonts w:ascii="Verdana" w:hAnsi="Verdana"/>
          <w:sz w:val="18"/>
          <w:szCs w:val="18"/>
        </w:rPr>
      </w:pPr>
    </w:p>
    <w:p w14:paraId="1CBE16C1" w14:textId="77777777" w:rsidR="00842E91" w:rsidRPr="00842E91" w:rsidRDefault="00842E91" w:rsidP="008F7F6B">
      <w:pPr>
        <w:spacing w:after="0" w:line="240" w:lineRule="auto"/>
        <w:rPr>
          <w:rFonts w:ascii="Verdana" w:hAnsi="Verdana"/>
          <w:i/>
          <w:iCs/>
          <w:sz w:val="18"/>
          <w:szCs w:val="18"/>
        </w:rPr>
      </w:pPr>
      <w:r>
        <w:rPr>
          <w:rFonts w:ascii="Verdana" w:hAnsi="Verdana"/>
          <w:i/>
          <w:iCs/>
          <w:sz w:val="18"/>
          <w:szCs w:val="18"/>
        </w:rPr>
        <w:t>Theorie-examens B, A en AM</w:t>
      </w:r>
    </w:p>
    <w:p w14:paraId="437B9C9D" w14:textId="21BAEABB" w:rsidR="00842E91" w:rsidRPr="00842E91" w:rsidRDefault="00842E91" w:rsidP="00842E91">
      <w:pPr>
        <w:pStyle w:val="Lijstalinea"/>
        <w:numPr>
          <w:ilvl w:val="0"/>
          <w:numId w:val="1"/>
        </w:numPr>
        <w:spacing w:after="0" w:line="240" w:lineRule="auto"/>
        <w:rPr>
          <w:rFonts w:ascii="Verdana" w:hAnsi="Verdana"/>
          <w:sz w:val="18"/>
          <w:szCs w:val="18"/>
        </w:rPr>
      </w:pPr>
      <w:r>
        <w:rPr>
          <w:rFonts w:ascii="Verdana" w:hAnsi="Verdana"/>
          <w:sz w:val="18"/>
          <w:szCs w:val="18"/>
        </w:rPr>
        <w:t xml:space="preserve">Voor gereserveerde examens </w:t>
      </w:r>
      <w:r w:rsidR="004662BE">
        <w:rPr>
          <w:rFonts w:ascii="Verdana" w:hAnsi="Verdana"/>
          <w:sz w:val="18"/>
          <w:szCs w:val="18"/>
        </w:rPr>
        <w:t xml:space="preserve">in de periode van 20 tot en met 31 januari </w:t>
      </w:r>
      <w:r>
        <w:rPr>
          <w:rFonts w:ascii="Verdana" w:hAnsi="Verdana"/>
          <w:sz w:val="18"/>
          <w:szCs w:val="18"/>
        </w:rPr>
        <w:t xml:space="preserve">is annulering </w:t>
      </w:r>
      <w:r w:rsidR="00A517C2">
        <w:rPr>
          <w:rFonts w:ascii="Verdana" w:hAnsi="Verdana"/>
          <w:sz w:val="18"/>
          <w:szCs w:val="18"/>
        </w:rPr>
        <w:t xml:space="preserve">door opleiders </w:t>
      </w:r>
      <w:r>
        <w:rPr>
          <w:rFonts w:ascii="Verdana" w:hAnsi="Verdana"/>
          <w:sz w:val="18"/>
          <w:szCs w:val="18"/>
        </w:rPr>
        <w:t>mogelijk met terugbetaling van het examengeld. Dat gaat via</w:t>
      </w:r>
      <w:r w:rsidR="00E8391E">
        <w:rPr>
          <w:rFonts w:ascii="Verdana" w:hAnsi="Verdana"/>
          <w:sz w:val="18"/>
          <w:szCs w:val="18"/>
        </w:rPr>
        <w:t xml:space="preserve"> </w:t>
      </w:r>
      <w:hyperlink r:id="rId5" w:history="1">
        <w:r w:rsidR="00E8391E" w:rsidRPr="00E8391E">
          <w:rPr>
            <w:rStyle w:val="Hyperlink"/>
            <w:rFonts w:ascii="Verdana" w:hAnsi="Verdana"/>
            <w:sz w:val="18"/>
            <w:szCs w:val="18"/>
          </w:rPr>
          <w:t>dit formulier</w:t>
        </w:r>
      </w:hyperlink>
      <w:r>
        <w:rPr>
          <w:rFonts w:ascii="Verdana" w:hAnsi="Verdana"/>
          <w:sz w:val="18"/>
          <w:szCs w:val="18"/>
        </w:rPr>
        <w:t>.</w:t>
      </w:r>
    </w:p>
    <w:p w14:paraId="44DCC82E" w14:textId="40885B64" w:rsidR="00842E91" w:rsidRDefault="00842E91" w:rsidP="008F7F6B">
      <w:pPr>
        <w:spacing w:after="0" w:line="240" w:lineRule="auto"/>
        <w:rPr>
          <w:rFonts w:ascii="Verdana" w:hAnsi="Verdana"/>
          <w:sz w:val="18"/>
          <w:szCs w:val="18"/>
        </w:rPr>
      </w:pPr>
    </w:p>
    <w:p w14:paraId="4A26F188" w14:textId="748DF878" w:rsidR="00E73280" w:rsidRPr="00E73280" w:rsidRDefault="00E73280" w:rsidP="008F7F6B">
      <w:pPr>
        <w:spacing w:after="0" w:line="240" w:lineRule="auto"/>
        <w:rPr>
          <w:rFonts w:ascii="Verdana" w:hAnsi="Verdana"/>
          <w:i/>
          <w:iCs/>
          <w:sz w:val="18"/>
          <w:szCs w:val="18"/>
        </w:rPr>
      </w:pPr>
      <w:r>
        <w:rPr>
          <w:rFonts w:ascii="Verdana" w:hAnsi="Verdana"/>
          <w:i/>
          <w:iCs/>
          <w:sz w:val="18"/>
          <w:szCs w:val="18"/>
        </w:rPr>
        <w:t>Rijtesten</w:t>
      </w:r>
    </w:p>
    <w:p w14:paraId="1A48A1E1" w14:textId="7D9D8CEF" w:rsidR="00E73280" w:rsidRPr="00E73280" w:rsidRDefault="00E73280" w:rsidP="00E73280">
      <w:pPr>
        <w:pStyle w:val="Lijstalinea"/>
        <w:numPr>
          <w:ilvl w:val="0"/>
          <w:numId w:val="1"/>
        </w:numPr>
        <w:spacing w:after="0" w:line="240" w:lineRule="auto"/>
        <w:rPr>
          <w:rFonts w:ascii="Verdana" w:hAnsi="Verdana"/>
          <w:sz w:val="18"/>
          <w:szCs w:val="18"/>
        </w:rPr>
      </w:pPr>
      <w:r>
        <w:rPr>
          <w:rFonts w:ascii="Verdana" w:hAnsi="Verdana"/>
          <w:sz w:val="18"/>
          <w:szCs w:val="18"/>
        </w:rPr>
        <w:t>Uitgestelde rijtesten kunt u reserveren op de speciale uitstelplekken.</w:t>
      </w:r>
    </w:p>
    <w:p w14:paraId="282063B3" w14:textId="77777777" w:rsidR="00E73280" w:rsidRDefault="00E73280" w:rsidP="00E73280">
      <w:pPr>
        <w:pStyle w:val="Lijstalinea"/>
        <w:numPr>
          <w:ilvl w:val="0"/>
          <w:numId w:val="1"/>
        </w:numPr>
        <w:spacing w:after="0" w:line="240" w:lineRule="auto"/>
        <w:rPr>
          <w:rFonts w:ascii="Verdana" w:hAnsi="Verdana"/>
          <w:sz w:val="18"/>
          <w:szCs w:val="18"/>
        </w:rPr>
      </w:pPr>
      <w:r w:rsidRPr="00E73280">
        <w:rPr>
          <w:rFonts w:ascii="Verdana" w:hAnsi="Verdana"/>
          <w:sz w:val="18"/>
          <w:szCs w:val="18"/>
        </w:rPr>
        <w:lastRenderedPageBreak/>
        <w:t>Als u gemaakte reserveringen voor rijtesten wilt veranderen die u niet zelf kunt doorvoeren in TOP internet, neem dan contact op met onze Klantenservice.</w:t>
      </w:r>
    </w:p>
    <w:p w14:paraId="64110709" w14:textId="77777777" w:rsidR="003D45E1" w:rsidRDefault="003D45E1" w:rsidP="008F7F6B">
      <w:pPr>
        <w:spacing w:after="0" w:line="240" w:lineRule="auto"/>
        <w:rPr>
          <w:rFonts w:ascii="Verdana" w:hAnsi="Verdana"/>
          <w:sz w:val="18"/>
          <w:szCs w:val="18"/>
        </w:rPr>
      </w:pPr>
    </w:p>
    <w:p w14:paraId="7C47D987" w14:textId="77777777" w:rsidR="00842E91" w:rsidRPr="00842E91" w:rsidRDefault="00842E91" w:rsidP="008F7F6B">
      <w:pPr>
        <w:spacing w:after="0" w:line="240" w:lineRule="auto"/>
        <w:rPr>
          <w:rFonts w:ascii="Verdana" w:hAnsi="Verdana"/>
          <w:b/>
          <w:bCs/>
          <w:sz w:val="18"/>
          <w:szCs w:val="18"/>
        </w:rPr>
      </w:pPr>
      <w:r w:rsidRPr="00842E91">
        <w:rPr>
          <w:rFonts w:ascii="Verdana" w:hAnsi="Verdana"/>
          <w:b/>
          <w:bCs/>
          <w:sz w:val="18"/>
          <w:szCs w:val="18"/>
        </w:rPr>
        <w:t>Praktijkexamens CCV</w:t>
      </w:r>
    </w:p>
    <w:p w14:paraId="6B711A82" w14:textId="3E6C4B2A" w:rsidR="00842E91" w:rsidRDefault="00842E91" w:rsidP="008F7F6B">
      <w:pPr>
        <w:spacing w:after="0" w:line="240" w:lineRule="auto"/>
        <w:rPr>
          <w:rFonts w:ascii="Verdana" w:hAnsi="Verdana"/>
          <w:sz w:val="18"/>
          <w:szCs w:val="18"/>
        </w:rPr>
      </w:pPr>
      <w:r>
        <w:rPr>
          <w:rFonts w:ascii="Verdana" w:hAnsi="Verdana"/>
          <w:sz w:val="18"/>
          <w:szCs w:val="18"/>
        </w:rPr>
        <w:t xml:space="preserve">Voor de CCV-praktijkexamens geldt dezelfde methodiek als bij de vorige lockdown in het afgelopen voorjaar. </w:t>
      </w:r>
      <w:r w:rsidR="00D814B5">
        <w:rPr>
          <w:rFonts w:ascii="Verdana" w:hAnsi="Verdana"/>
          <w:sz w:val="18"/>
          <w:szCs w:val="18"/>
        </w:rPr>
        <w:t>Op v</w:t>
      </w:r>
      <w:r w:rsidR="00D814B5" w:rsidRPr="00D814B5">
        <w:rPr>
          <w:rFonts w:ascii="Verdana" w:hAnsi="Verdana"/>
          <w:sz w:val="18"/>
          <w:szCs w:val="18"/>
        </w:rPr>
        <w:t>rijdag 18 december ontvangen de CCV</w:t>
      </w:r>
      <w:r w:rsidR="00D814B5">
        <w:rPr>
          <w:rFonts w:ascii="Verdana" w:hAnsi="Verdana"/>
          <w:sz w:val="18"/>
          <w:szCs w:val="18"/>
        </w:rPr>
        <w:t>-</w:t>
      </w:r>
      <w:r w:rsidR="00D814B5" w:rsidRPr="00D814B5">
        <w:rPr>
          <w:rFonts w:ascii="Verdana" w:hAnsi="Verdana"/>
          <w:sz w:val="18"/>
          <w:szCs w:val="18"/>
        </w:rPr>
        <w:t xml:space="preserve">opleiders </w:t>
      </w:r>
      <w:r w:rsidR="00D814B5">
        <w:rPr>
          <w:rFonts w:ascii="Verdana" w:hAnsi="Verdana"/>
          <w:sz w:val="18"/>
          <w:szCs w:val="18"/>
        </w:rPr>
        <w:t xml:space="preserve">hierover </w:t>
      </w:r>
      <w:r w:rsidR="00D814B5" w:rsidRPr="00D814B5">
        <w:rPr>
          <w:rFonts w:ascii="Verdana" w:hAnsi="Verdana"/>
          <w:sz w:val="18"/>
          <w:szCs w:val="18"/>
        </w:rPr>
        <w:t>een mail met nadere toelichting.</w:t>
      </w:r>
    </w:p>
    <w:p w14:paraId="01C2D01B" w14:textId="3D93BF82" w:rsidR="009112C9" w:rsidRDefault="009112C9" w:rsidP="008F7F6B">
      <w:pPr>
        <w:spacing w:after="0" w:line="240" w:lineRule="auto"/>
        <w:rPr>
          <w:rFonts w:ascii="Verdana" w:hAnsi="Verdana"/>
          <w:sz w:val="18"/>
          <w:szCs w:val="18"/>
        </w:rPr>
      </w:pPr>
    </w:p>
    <w:p w14:paraId="2DB89525" w14:textId="77777777" w:rsidR="00A517C2" w:rsidRDefault="00A517C2" w:rsidP="00A517C2">
      <w:pPr>
        <w:spacing w:after="0" w:line="240" w:lineRule="auto"/>
        <w:rPr>
          <w:rFonts w:ascii="Verdana" w:hAnsi="Verdana"/>
          <w:b/>
          <w:bCs/>
          <w:sz w:val="18"/>
          <w:szCs w:val="18"/>
        </w:rPr>
      </w:pPr>
      <w:r w:rsidRPr="00E67359">
        <w:rPr>
          <w:rFonts w:ascii="Verdana" w:hAnsi="Verdana"/>
          <w:b/>
          <w:bCs/>
          <w:sz w:val="18"/>
          <w:szCs w:val="18"/>
        </w:rPr>
        <w:t>Nascholing code 95</w:t>
      </w:r>
    </w:p>
    <w:p w14:paraId="1D3E85AF" w14:textId="7B89AFC1" w:rsidR="00A517C2" w:rsidRPr="00AB2FAE" w:rsidRDefault="00A517C2" w:rsidP="00A517C2">
      <w:pPr>
        <w:spacing w:after="0" w:line="240" w:lineRule="auto"/>
        <w:rPr>
          <w:rFonts w:ascii="Verdana" w:hAnsi="Verdana"/>
          <w:sz w:val="18"/>
          <w:szCs w:val="18"/>
        </w:rPr>
      </w:pPr>
      <w:r>
        <w:rPr>
          <w:rFonts w:ascii="Verdana" w:hAnsi="Verdana"/>
          <w:sz w:val="18"/>
          <w:szCs w:val="18"/>
        </w:rPr>
        <w:t>De hiervoor gecertificeerde opleiders ontvangen hierover apart een mail</w:t>
      </w:r>
      <w:r w:rsidR="00D814B5">
        <w:rPr>
          <w:rFonts w:ascii="Verdana" w:hAnsi="Verdana"/>
          <w:sz w:val="18"/>
          <w:szCs w:val="18"/>
        </w:rPr>
        <w:t xml:space="preserve"> op vrijdag 18 december.</w:t>
      </w:r>
    </w:p>
    <w:p w14:paraId="6826A5EE" w14:textId="71C8760A" w:rsidR="00A517C2" w:rsidRDefault="00A517C2" w:rsidP="008F7F6B">
      <w:pPr>
        <w:spacing w:after="0" w:line="240" w:lineRule="auto"/>
        <w:rPr>
          <w:rFonts w:ascii="Verdana" w:hAnsi="Verdana"/>
          <w:sz w:val="18"/>
          <w:szCs w:val="18"/>
        </w:rPr>
      </w:pPr>
    </w:p>
    <w:p w14:paraId="6947F059" w14:textId="77777777" w:rsidR="00A517C2" w:rsidRPr="004662BE" w:rsidRDefault="00A517C2" w:rsidP="00A517C2">
      <w:pPr>
        <w:spacing w:after="0" w:line="240" w:lineRule="auto"/>
        <w:rPr>
          <w:rFonts w:ascii="Verdana" w:hAnsi="Verdana"/>
          <w:b/>
          <w:bCs/>
          <w:sz w:val="18"/>
          <w:szCs w:val="18"/>
        </w:rPr>
      </w:pPr>
      <w:r w:rsidRPr="004662BE">
        <w:rPr>
          <w:rFonts w:ascii="Verdana" w:hAnsi="Verdana"/>
          <w:b/>
          <w:bCs/>
          <w:sz w:val="18"/>
          <w:szCs w:val="18"/>
        </w:rPr>
        <w:t>Performance TOP internet</w:t>
      </w:r>
    </w:p>
    <w:p w14:paraId="32E91F48" w14:textId="460F9C2C" w:rsidR="00E7405A" w:rsidRPr="00E7405A" w:rsidRDefault="00E7405A" w:rsidP="00E7405A">
      <w:pPr>
        <w:spacing w:after="0" w:line="240" w:lineRule="auto"/>
        <w:rPr>
          <w:rFonts w:ascii="Verdana" w:hAnsi="Verdana"/>
          <w:sz w:val="18"/>
          <w:szCs w:val="18"/>
        </w:rPr>
      </w:pPr>
      <w:r w:rsidRPr="00E7405A">
        <w:rPr>
          <w:rFonts w:ascii="Verdana" w:hAnsi="Verdana"/>
          <w:sz w:val="18"/>
          <w:szCs w:val="18"/>
        </w:rPr>
        <w:t xml:space="preserve">Vanwege de verwachte drukte en </w:t>
      </w:r>
      <w:r>
        <w:rPr>
          <w:rFonts w:ascii="Verdana" w:hAnsi="Verdana"/>
          <w:sz w:val="18"/>
          <w:szCs w:val="18"/>
        </w:rPr>
        <w:t xml:space="preserve">daarmee </w:t>
      </w:r>
      <w:r w:rsidRPr="00E7405A">
        <w:rPr>
          <w:rFonts w:ascii="Verdana" w:hAnsi="Verdana"/>
          <w:sz w:val="18"/>
          <w:szCs w:val="18"/>
        </w:rPr>
        <w:t xml:space="preserve">het beslag dat </w:t>
      </w:r>
      <w:r>
        <w:rPr>
          <w:rFonts w:ascii="Verdana" w:hAnsi="Verdana"/>
          <w:sz w:val="18"/>
          <w:szCs w:val="18"/>
        </w:rPr>
        <w:t xml:space="preserve">dit </w:t>
      </w:r>
      <w:r w:rsidRPr="00E7405A">
        <w:rPr>
          <w:rFonts w:ascii="Verdana" w:hAnsi="Verdana"/>
          <w:sz w:val="18"/>
          <w:szCs w:val="18"/>
        </w:rPr>
        <w:t>legt op TOP</w:t>
      </w:r>
      <w:r>
        <w:rPr>
          <w:rFonts w:ascii="Verdana" w:hAnsi="Verdana"/>
          <w:sz w:val="18"/>
          <w:szCs w:val="18"/>
        </w:rPr>
        <w:t xml:space="preserve"> internet</w:t>
      </w:r>
      <w:r w:rsidRPr="00E7405A">
        <w:rPr>
          <w:rFonts w:ascii="Verdana" w:hAnsi="Verdana"/>
          <w:sz w:val="18"/>
          <w:szCs w:val="18"/>
        </w:rPr>
        <w:t xml:space="preserve">, </w:t>
      </w:r>
      <w:r w:rsidR="00E73280">
        <w:rPr>
          <w:rFonts w:ascii="Verdana" w:hAnsi="Verdana"/>
          <w:sz w:val="18"/>
          <w:szCs w:val="18"/>
        </w:rPr>
        <w:t xml:space="preserve">is het nodig dat </w:t>
      </w:r>
      <w:r w:rsidRPr="00E7405A">
        <w:rPr>
          <w:rFonts w:ascii="Verdana" w:hAnsi="Verdana"/>
          <w:sz w:val="18"/>
          <w:szCs w:val="18"/>
        </w:rPr>
        <w:t>alle opleiders zo efficiënt mogelijk reserveren en de tijd in TOP zo kort mogelijk houden. Om TOP goed te laten functioneren</w:t>
      </w:r>
      <w:r>
        <w:rPr>
          <w:rFonts w:ascii="Verdana" w:hAnsi="Verdana"/>
          <w:sz w:val="18"/>
          <w:szCs w:val="18"/>
        </w:rPr>
        <w:t>,</w:t>
      </w:r>
      <w:r w:rsidRPr="00E7405A">
        <w:rPr>
          <w:rFonts w:ascii="Verdana" w:hAnsi="Verdana"/>
          <w:sz w:val="18"/>
          <w:szCs w:val="18"/>
        </w:rPr>
        <w:t xml:space="preserve"> continueren we de bestaande procedure van het maximumaantal bevragingen in de functie ‘zoeken capaciteit’. Opleiders krijgen bij 350 bevragingen een waarschuwing. Bij 400 bevragingen volgt een blokkade van de opleider op TOP tot de volgende dag.</w:t>
      </w:r>
    </w:p>
    <w:p w14:paraId="3461E460" w14:textId="77777777" w:rsidR="00E7405A" w:rsidRPr="00E7405A" w:rsidRDefault="00E7405A" w:rsidP="00E7405A">
      <w:pPr>
        <w:spacing w:after="0" w:line="240" w:lineRule="auto"/>
        <w:rPr>
          <w:rFonts w:ascii="Verdana" w:hAnsi="Verdana"/>
          <w:sz w:val="18"/>
          <w:szCs w:val="18"/>
        </w:rPr>
      </w:pPr>
    </w:p>
    <w:p w14:paraId="2A82FAD6" w14:textId="6C75BA51" w:rsidR="00E7405A" w:rsidRPr="00E7405A" w:rsidRDefault="00E7405A" w:rsidP="00E7405A">
      <w:pPr>
        <w:spacing w:after="0" w:line="240" w:lineRule="auto"/>
        <w:rPr>
          <w:rFonts w:ascii="Verdana" w:hAnsi="Verdana"/>
          <w:sz w:val="18"/>
          <w:szCs w:val="18"/>
        </w:rPr>
      </w:pPr>
      <w:r w:rsidRPr="00E7405A">
        <w:rPr>
          <w:rFonts w:ascii="Verdana" w:hAnsi="Verdana"/>
          <w:sz w:val="18"/>
          <w:szCs w:val="18"/>
        </w:rPr>
        <w:t>Bij dreiging ten aanzien van de performance van de CBR</w:t>
      </w:r>
      <w:r>
        <w:rPr>
          <w:rFonts w:ascii="Verdana" w:hAnsi="Verdana"/>
          <w:sz w:val="18"/>
          <w:szCs w:val="18"/>
        </w:rPr>
        <w:t>-</w:t>
      </w:r>
      <w:r w:rsidRPr="00E7405A">
        <w:rPr>
          <w:rFonts w:ascii="Verdana" w:hAnsi="Verdana"/>
          <w:sz w:val="18"/>
          <w:szCs w:val="18"/>
        </w:rPr>
        <w:t xml:space="preserve">systemen kunnen opleiders bij wijze van noodmaatregel kortstondig worden geblokkeerd. Dit laatste wordt slechts ingezet om de </w:t>
      </w:r>
      <w:r>
        <w:rPr>
          <w:rFonts w:ascii="Verdana" w:hAnsi="Verdana"/>
          <w:sz w:val="18"/>
          <w:szCs w:val="18"/>
        </w:rPr>
        <w:t>CBR-</w:t>
      </w:r>
      <w:r w:rsidRPr="00E7405A">
        <w:rPr>
          <w:rFonts w:ascii="Verdana" w:hAnsi="Verdana"/>
          <w:sz w:val="18"/>
          <w:szCs w:val="18"/>
        </w:rPr>
        <w:t>systemen in de lucht te houden.</w:t>
      </w:r>
    </w:p>
    <w:p w14:paraId="7DDDB3E9" w14:textId="77777777" w:rsidR="00E7405A" w:rsidRPr="00E7405A" w:rsidRDefault="00E7405A" w:rsidP="00E7405A">
      <w:pPr>
        <w:spacing w:after="0" w:line="240" w:lineRule="auto"/>
        <w:rPr>
          <w:rFonts w:ascii="Verdana" w:hAnsi="Verdana"/>
          <w:sz w:val="18"/>
          <w:szCs w:val="18"/>
        </w:rPr>
      </w:pPr>
    </w:p>
    <w:p w14:paraId="3D4BFF7C" w14:textId="1F97D948" w:rsidR="00E7405A" w:rsidRPr="00E7405A" w:rsidRDefault="00E7405A" w:rsidP="00E7405A">
      <w:pPr>
        <w:spacing w:after="0" w:line="240" w:lineRule="auto"/>
        <w:rPr>
          <w:rFonts w:ascii="Verdana" w:hAnsi="Verdana"/>
          <w:sz w:val="18"/>
          <w:szCs w:val="18"/>
        </w:rPr>
      </w:pPr>
      <w:r w:rsidRPr="00E7405A">
        <w:rPr>
          <w:rFonts w:ascii="Verdana" w:hAnsi="Verdana"/>
          <w:sz w:val="18"/>
          <w:szCs w:val="18"/>
        </w:rPr>
        <w:t xml:space="preserve">Bij ongeautoriseerde toegang tot TOP </w:t>
      </w:r>
      <w:r>
        <w:rPr>
          <w:rFonts w:ascii="Verdana" w:hAnsi="Verdana"/>
          <w:sz w:val="18"/>
          <w:szCs w:val="18"/>
        </w:rPr>
        <w:t xml:space="preserve">internet </w:t>
      </w:r>
      <w:r w:rsidRPr="00E7405A">
        <w:rPr>
          <w:rFonts w:ascii="Verdana" w:hAnsi="Verdana"/>
          <w:sz w:val="18"/>
          <w:szCs w:val="18"/>
        </w:rPr>
        <w:t xml:space="preserve">door een opleider zal het CBR maatregelen nemen, zo nodig op basis van het sanctiereglement. </w:t>
      </w:r>
    </w:p>
    <w:p w14:paraId="4F96DCCF" w14:textId="77777777" w:rsidR="009112C9" w:rsidRDefault="009112C9" w:rsidP="008F7F6B">
      <w:pPr>
        <w:spacing w:after="0" w:line="240" w:lineRule="auto"/>
        <w:rPr>
          <w:rFonts w:ascii="Verdana" w:hAnsi="Verdana"/>
          <w:sz w:val="18"/>
          <w:szCs w:val="18"/>
        </w:rPr>
      </w:pPr>
    </w:p>
    <w:p w14:paraId="1714CB9C" w14:textId="77777777" w:rsidR="008F7F6B" w:rsidRDefault="008F7F6B" w:rsidP="008F7F6B">
      <w:pPr>
        <w:spacing w:after="0" w:line="240" w:lineRule="auto"/>
        <w:rPr>
          <w:rFonts w:ascii="Verdana" w:hAnsi="Verdana"/>
          <w:sz w:val="18"/>
          <w:szCs w:val="18"/>
        </w:rPr>
      </w:pPr>
      <w:r>
        <w:rPr>
          <w:rFonts w:ascii="Verdana" w:hAnsi="Verdana"/>
          <w:b/>
          <w:sz w:val="18"/>
          <w:szCs w:val="18"/>
        </w:rPr>
        <w:t>Vragen</w:t>
      </w:r>
    </w:p>
    <w:p w14:paraId="13D3CB22" w14:textId="77777777" w:rsidR="008F7F6B" w:rsidRDefault="00194380" w:rsidP="008F7F6B">
      <w:pPr>
        <w:spacing w:after="0" w:line="240" w:lineRule="auto"/>
        <w:rPr>
          <w:rFonts w:ascii="Verdana" w:hAnsi="Verdana"/>
          <w:sz w:val="18"/>
          <w:szCs w:val="18"/>
        </w:rPr>
      </w:pPr>
      <w:r>
        <w:rPr>
          <w:rFonts w:ascii="Verdana" w:hAnsi="Verdana"/>
          <w:sz w:val="18"/>
          <w:szCs w:val="18"/>
        </w:rPr>
        <w:t xml:space="preserve">Heeft u nog </w:t>
      </w:r>
      <w:r w:rsidR="008F7F6B" w:rsidRPr="00102306">
        <w:rPr>
          <w:rFonts w:ascii="Verdana" w:hAnsi="Verdana"/>
          <w:sz w:val="18"/>
          <w:szCs w:val="18"/>
        </w:rPr>
        <w:t>vragen</w:t>
      </w:r>
      <w:r>
        <w:rPr>
          <w:rFonts w:ascii="Verdana" w:hAnsi="Verdana"/>
          <w:sz w:val="18"/>
          <w:szCs w:val="18"/>
        </w:rPr>
        <w:t>? B</w:t>
      </w:r>
      <w:r w:rsidR="008F7F6B">
        <w:rPr>
          <w:rFonts w:ascii="Verdana" w:hAnsi="Verdana"/>
          <w:sz w:val="18"/>
          <w:szCs w:val="18"/>
        </w:rPr>
        <w:t xml:space="preserve">el dan </w:t>
      </w:r>
      <w:r w:rsidR="008F7F6B" w:rsidRPr="00102306">
        <w:rPr>
          <w:rFonts w:ascii="Verdana" w:hAnsi="Verdana"/>
          <w:sz w:val="18"/>
          <w:szCs w:val="18"/>
        </w:rPr>
        <w:t>onze Klantenservice via 088 227 29 00 (uitsluitend voor opleiders).</w:t>
      </w:r>
    </w:p>
    <w:p w14:paraId="3F249851" w14:textId="77777777" w:rsidR="008F7F6B" w:rsidRDefault="008F7F6B" w:rsidP="008F7F6B">
      <w:pPr>
        <w:spacing w:after="0" w:line="240" w:lineRule="auto"/>
        <w:rPr>
          <w:rFonts w:ascii="Verdana" w:hAnsi="Verdana"/>
          <w:b/>
          <w:sz w:val="18"/>
          <w:szCs w:val="18"/>
        </w:rPr>
      </w:pPr>
    </w:p>
    <w:p w14:paraId="79F42168" w14:textId="77777777" w:rsidR="008F7F6B" w:rsidRDefault="008F7F6B" w:rsidP="008F7F6B">
      <w:pPr>
        <w:spacing w:after="0" w:line="240" w:lineRule="auto"/>
        <w:rPr>
          <w:rFonts w:ascii="Verdana" w:hAnsi="Verdana"/>
          <w:sz w:val="18"/>
          <w:szCs w:val="18"/>
        </w:rPr>
      </w:pPr>
      <w:r>
        <w:rPr>
          <w:rFonts w:ascii="Verdana" w:hAnsi="Verdana"/>
          <w:sz w:val="18"/>
          <w:szCs w:val="18"/>
        </w:rPr>
        <w:t xml:space="preserve">Met vriendelijke groet, </w:t>
      </w:r>
    </w:p>
    <w:p w14:paraId="25B285A6" w14:textId="77777777" w:rsidR="008F7F6B" w:rsidRDefault="008F7F6B" w:rsidP="008F7F6B">
      <w:pPr>
        <w:spacing w:after="0" w:line="240" w:lineRule="auto"/>
        <w:rPr>
          <w:rFonts w:ascii="Verdana" w:hAnsi="Verdana"/>
          <w:sz w:val="18"/>
          <w:szCs w:val="18"/>
        </w:rPr>
      </w:pPr>
    </w:p>
    <w:p w14:paraId="4CBDF650" w14:textId="77777777" w:rsidR="008F7F6B" w:rsidRDefault="008F7F6B" w:rsidP="008F7F6B">
      <w:pPr>
        <w:spacing w:after="0" w:line="240" w:lineRule="auto"/>
        <w:rPr>
          <w:rFonts w:ascii="Verdana" w:hAnsi="Verdana"/>
          <w:sz w:val="18"/>
          <w:szCs w:val="18"/>
        </w:rPr>
      </w:pPr>
      <w:r>
        <w:rPr>
          <w:rFonts w:ascii="Verdana" w:hAnsi="Verdana"/>
          <w:sz w:val="18"/>
          <w:szCs w:val="18"/>
        </w:rPr>
        <w:t>CBR</w:t>
      </w:r>
    </w:p>
    <w:p w14:paraId="2E9F4011" w14:textId="77777777" w:rsidR="00194380" w:rsidRDefault="00194380" w:rsidP="008F7F6B">
      <w:pPr>
        <w:spacing w:after="0" w:line="240" w:lineRule="auto"/>
        <w:rPr>
          <w:rFonts w:ascii="Verdana" w:hAnsi="Verdana"/>
          <w:sz w:val="18"/>
          <w:szCs w:val="18"/>
        </w:rPr>
      </w:pPr>
    </w:p>
    <w:p w14:paraId="2E69A052" w14:textId="77777777" w:rsidR="00194380" w:rsidRDefault="00194380" w:rsidP="008F7F6B">
      <w:pPr>
        <w:spacing w:after="0" w:line="240" w:lineRule="auto"/>
        <w:rPr>
          <w:rFonts w:ascii="Verdana" w:hAnsi="Verdana"/>
          <w:sz w:val="18"/>
          <w:szCs w:val="18"/>
        </w:rPr>
      </w:pPr>
    </w:p>
    <w:p w14:paraId="253842F5" w14:textId="77777777" w:rsidR="00194380" w:rsidRDefault="00194380" w:rsidP="008F7F6B">
      <w:pPr>
        <w:spacing w:after="0" w:line="240" w:lineRule="auto"/>
        <w:rPr>
          <w:rFonts w:ascii="Verdana" w:hAnsi="Verdana"/>
          <w:sz w:val="18"/>
          <w:szCs w:val="18"/>
        </w:rPr>
      </w:pPr>
    </w:p>
    <w:p w14:paraId="7A6D6A52" w14:textId="77777777" w:rsidR="00194380" w:rsidRDefault="00194380" w:rsidP="008F7F6B">
      <w:pPr>
        <w:spacing w:after="0" w:line="240" w:lineRule="auto"/>
        <w:rPr>
          <w:rFonts w:ascii="Verdana" w:hAnsi="Verdana"/>
          <w:sz w:val="18"/>
          <w:szCs w:val="18"/>
        </w:rPr>
      </w:pPr>
    </w:p>
    <w:p w14:paraId="5294CA44" w14:textId="77777777" w:rsidR="00194380" w:rsidRPr="00AD5B0D" w:rsidRDefault="00194380" w:rsidP="00194380">
      <w:pPr>
        <w:pStyle w:val="Geenafstand"/>
        <w:rPr>
          <w:sz w:val="22"/>
          <w:szCs w:val="26"/>
        </w:rPr>
      </w:pPr>
      <w:r w:rsidRPr="00AD5B0D">
        <w:rPr>
          <w:sz w:val="22"/>
          <w:szCs w:val="26"/>
        </w:rPr>
        <w:t>&lt;&lt;</w:t>
      </w:r>
      <w:r>
        <w:rPr>
          <w:sz w:val="22"/>
          <w:szCs w:val="26"/>
        </w:rPr>
        <w:t>bericht voor TOP internet &gt; Algemeen (conform mail voor opleiders)</w:t>
      </w:r>
      <w:r w:rsidRPr="00AD5B0D">
        <w:rPr>
          <w:sz w:val="22"/>
          <w:szCs w:val="26"/>
        </w:rPr>
        <w:t>&gt;&gt;</w:t>
      </w:r>
    </w:p>
    <w:p w14:paraId="312083EC" w14:textId="77777777" w:rsidR="00194380" w:rsidRDefault="00194380" w:rsidP="008F7F6B">
      <w:pPr>
        <w:spacing w:after="0" w:line="240" w:lineRule="auto"/>
        <w:rPr>
          <w:rFonts w:ascii="Verdana" w:hAnsi="Verdana"/>
          <w:sz w:val="18"/>
          <w:szCs w:val="18"/>
        </w:rPr>
      </w:pPr>
    </w:p>
    <w:sectPr w:rsidR="001943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FD1"/>
    <w:multiLevelType w:val="hybridMultilevel"/>
    <w:tmpl w:val="21B45658"/>
    <w:lvl w:ilvl="0" w:tplc="FC525952">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6E"/>
    <w:rsid w:val="001009A5"/>
    <w:rsid w:val="001522FF"/>
    <w:rsid w:val="00194380"/>
    <w:rsid w:val="00277448"/>
    <w:rsid w:val="003C41D0"/>
    <w:rsid w:val="003D45E1"/>
    <w:rsid w:val="003E0473"/>
    <w:rsid w:val="004662BE"/>
    <w:rsid w:val="00842E91"/>
    <w:rsid w:val="008B3CD0"/>
    <w:rsid w:val="008F7F6B"/>
    <w:rsid w:val="009112C9"/>
    <w:rsid w:val="00990EB7"/>
    <w:rsid w:val="00A3056E"/>
    <w:rsid w:val="00A517C2"/>
    <w:rsid w:val="00A56404"/>
    <w:rsid w:val="00AC783E"/>
    <w:rsid w:val="00AD5B0D"/>
    <w:rsid w:val="00B9351D"/>
    <w:rsid w:val="00BF0277"/>
    <w:rsid w:val="00D814B5"/>
    <w:rsid w:val="00D90E37"/>
    <w:rsid w:val="00E73280"/>
    <w:rsid w:val="00E7405A"/>
    <w:rsid w:val="00E8391E"/>
    <w:rsid w:val="00EF7735"/>
    <w:rsid w:val="00FD0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107F"/>
  <w15:chartTrackingRefBased/>
  <w15:docId w15:val="{5E8923EE-68F4-444B-931E-43DBBE31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B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5B0D"/>
    <w:pPr>
      <w:spacing w:after="0" w:line="240" w:lineRule="auto"/>
    </w:pPr>
    <w:rPr>
      <w:rFonts w:ascii="Verdana" w:hAnsi="Verdana"/>
      <w:sz w:val="18"/>
    </w:rPr>
  </w:style>
  <w:style w:type="character" w:styleId="Hyperlink">
    <w:name w:val="Hyperlink"/>
    <w:basedOn w:val="Standaardalinea-lettertype"/>
    <w:unhideWhenUsed/>
    <w:rsid w:val="00AD5B0D"/>
    <w:rPr>
      <w:color w:val="0563C1"/>
      <w:u w:val="single"/>
    </w:rPr>
  </w:style>
  <w:style w:type="paragraph" w:styleId="Lijstalinea">
    <w:name w:val="List Paragraph"/>
    <w:basedOn w:val="Standaard"/>
    <w:uiPriority w:val="34"/>
    <w:qFormat/>
    <w:rsid w:val="00EF7735"/>
    <w:pPr>
      <w:ind w:left="720"/>
      <w:contextualSpacing/>
    </w:pPr>
  </w:style>
  <w:style w:type="character" w:styleId="Onopgelostemelding">
    <w:name w:val="Unresolved Mention"/>
    <w:basedOn w:val="Standaardalinea-lettertype"/>
    <w:uiPriority w:val="99"/>
    <w:semiHidden/>
    <w:unhideWhenUsed/>
    <w:rsid w:val="00E8391E"/>
    <w:rPr>
      <w:color w:val="605E5C"/>
      <w:shd w:val="clear" w:color="auto" w:fill="E1DFDD"/>
    </w:rPr>
  </w:style>
  <w:style w:type="character" w:styleId="GevolgdeHyperlink">
    <w:name w:val="FollowedHyperlink"/>
    <w:basedOn w:val="Standaardalinea-lettertype"/>
    <w:uiPriority w:val="99"/>
    <w:semiHidden/>
    <w:unhideWhenUsed/>
    <w:rsid w:val="00E8391E"/>
    <w:rPr>
      <w:color w:val="954F72" w:themeColor="followedHyperlink"/>
      <w:u w:val="single"/>
    </w:rPr>
  </w:style>
  <w:style w:type="character" w:styleId="Verwijzingopmerking">
    <w:name w:val="annotation reference"/>
    <w:basedOn w:val="Standaardalinea-lettertype"/>
    <w:uiPriority w:val="99"/>
    <w:semiHidden/>
    <w:unhideWhenUsed/>
    <w:rsid w:val="008B3CD0"/>
    <w:rPr>
      <w:sz w:val="16"/>
      <w:szCs w:val="16"/>
    </w:rPr>
  </w:style>
  <w:style w:type="paragraph" w:styleId="Tekstopmerking">
    <w:name w:val="annotation text"/>
    <w:basedOn w:val="Standaard"/>
    <w:link w:val="TekstopmerkingChar"/>
    <w:uiPriority w:val="99"/>
    <w:semiHidden/>
    <w:unhideWhenUsed/>
    <w:rsid w:val="008B3CD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B3CD0"/>
    <w:rPr>
      <w:sz w:val="20"/>
      <w:szCs w:val="20"/>
    </w:rPr>
  </w:style>
  <w:style w:type="paragraph" w:styleId="Onderwerpvanopmerking">
    <w:name w:val="annotation subject"/>
    <w:basedOn w:val="Tekstopmerking"/>
    <w:next w:val="Tekstopmerking"/>
    <w:link w:val="OnderwerpvanopmerkingChar"/>
    <w:uiPriority w:val="99"/>
    <w:semiHidden/>
    <w:unhideWhenUsed/>
    <w:rsid w:val="008B3CD0"/>
    <w:rPr>
      <w:b/>
      <w:bCs/>
    </w:rPr>
  </w:style>
  <w:style w:type="character" w:customStyle="1" w:styleId="OnderwerpvanopmerkingChar">
    <w:name w:val="Onderwerp van opmerking Char"/>
    <w:basedOn w:val="TekstopmerkingChar"/>
    <w:link w:val="Onderwerpvanopmerking"/>
    <w:uiPriority w:val="99"/>
    <w:semiHidden/>
    <w:rsid w:val="008B3CD0"/>
    <w:rPr>
      <w:b/>
      <w:bCs/>
      <w:sz w:val="20"/>
      <w:szCs w:val="20"/>
    </w:rPr>
  </w:style>
  <w:style w:type="paragraph" w:styleId="Ballontekst">
    <w:name w:val="Balloon Text"/>
    <w:basedOn w:val="Standaard"/>
    <w:link w:val="BallontekstChar"/>
    <w:uiPriority w:val="99"/>
    <w:semiHidden/>
    <w:unhideWhenUsed/>
    <w:rsid w:val="008B3CD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B3C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7297534">
      <w:bodyDiv w:val="1"/>
      <w:marLeft w:val="0"/>
      <w:marRight w:val="0"/>
      <w:marTop w:val="0"/>
      <w:marBottom w:val="0"/>
      <w:divBdr>
        <w:top w:val="none" w:sz="0" w:space="0" w:color="auto"/>
        <w:left w:val="none" w:sz="0" w:space="0" w:color="auto"/>
        <w:bottom w:val="none" w:sz="0" w:space="0" w:color="auto"/>
        <w:right w:val="none" w:sz="0" w:space="0" w:color="auto"/>
      </w:divBdr>
    </w:div>
    <w:div w:id="18300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aq.cbr.nl/direct.aspx?ug=6&amp;S=0&amp;ExternalID=Annuler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738</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CBR</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ten Buren</dc:creator>
  <cp:keywords/>
  <dc:description/>
  <cp:lastModifiedBy>Hans de Gram</cp:lastModifiedBy>
  <cp:revision>2</cp:revision>
  <dcterms:created xsi:type="dcterms:W3CDTF">2020-12-17T16:15:00Z</dcterms:created>
  <dcterms:modified xsi:type="dcterms:W3CDTF">2020-12-17T16:15:00Z</dcterms:modified>
</cp:coreProperties>
</file>